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000C57FE">
        <w:t>ĐIỆN KỸ THUẬT</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Pr="008B6F29">
        <w:rPr>
          <w:iCs/>
          <w:szCs w:val="26"/>
          <w:lang w:val="pt-BR"/>
        </w:rPr>
        <w:t>DLUC117</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w:t>
      </w:r>
      <w:r w:rsidR="000C57FE">
        <w:rPr>
          <w:spacing w:val="-12"/>
          <w:sz w:val="26"/>
          <w:szCs w:val="26"/>
        </w:rPr>
        <w:t>Điện tử cơ bản</w:t>
      </w:r>
      <w:r w:rsidRPr="000E32C7">
        <w:rPr>
          <w:sz w:val="26"/>
          <w:szCs w:val="26"/>
          <w:lang w:val="es-ES"/>
        </w:rPr>
        <w:t>.</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0C57FE" w:rsidRPr="000C57FE" w:rsidRDefault="000C57FE" w:rsidP="000C57FE">
      <w:pPr>
        <w:spacing w:before="60" w:line="360" w:lineRule="auto"/>
        <w:ind w:firstLine="600"/>
        <w:jc w:val="both"/>
        <w:rPr>
          <w:spacing w:val="-6"/>
          <w:sz w:val="26"/>
          <w:szCs w:val="26"/>
          <w:lang w:val="fr-FR"/>
        </w:rPr>
      </w:pPr>
      <w:r w:rsidRPr="000C57FE">
        <w:rPr>
          <w:spacing w:val="-6"/>
          <w:sz w:val="26"/>
          <w:szCs w:val="26"/>
          <w:lang w:val="fr-FR"/>
        </w:rPr>
        <w:t>+ Hệ thống được kiến thức cơ bản về mạch điện.</w:t>
      </w:r>
    </w:p>
    <w:p w:rsidR="000C57FE" w:rsidRPr="000C57FE" w:rsidRDefault="000C57FE" w:rsidP="000C57FE">
      <w:pPr>
        <w:spacing w:before="60" w:line="360" w:lineRule="auto"/>
        <w:ind w:firstLine="600"/>
        <w:jc w:val="both"/>
        <w:rPr>
          <w:spacing w:val="-6"/>
          <w:sz w:val="26"/>
          <w:szCs w:val="26"/>
          <w:lang w:val="fr-FR" w:eastAsia="ko-KR"/>
        </w:rPr>
      </w:pPr>
      <w:r w:rsidRPr="000C57FE">
        <w:rPr>
          <w:spacing w:val="-6"/>
          <w:sz w:val="26"/>
          <w:szCs w:val="26"/>
          <w:lang w:val="fr-FR" w:eastAsia="ko-KR"/>
        </w:rPr>
        <w:t>+ Trình bày được yêu cầu, nhiệm vụ, cấu tạo và nguyên lý hoạt động của các loại máy điện dùng trong phạm vi nghề sửa chữa máy nâng chuyển.</w:t>
      </w:r>
    </w:p>
    <w:p w:rsidR="000C57FE" w:rsidRPr="000C57FE" w:rsidRDefault="000C57FE" w:rsidP="000C57FE">
      <w:pPr>
        <w:spacing w:before="60" w:line="360" w:lineRule="auto"/>
        <w:ind w:firstLine="600"/>
        <w:jc w:val="both"/>
        <w:rPr>
          <w:spacing w:val="-6"/>
          <w:sz w:val="26"/>
          <w:szCs w:val="26"/>
          <w:lang w:val="fr-FR"/>
        </w:rPr>
      </w:pPr>
      <w:r w:rsidRPr="000C57FE">
        <w:rPr>
          <w:spacing w:val="-6"/>
          <w:sz w:val="26"/>
          <w:szCs w:val="26"/>
          <w:lang w:val="fr-FR"/>
        </w:rPr>
        <w:t>+ Trình bày được công dụng và phân loại các loại khí cụ điện.</w:t>
      </w:r>
    </w:p>
    <w:p w:rsidR="000C57FE" w:rsidRPr="000C57FE" w:rsidRDefault="000C57FE" w:rsidP="000C57FE">
      <w:pPr>
        <w:spacing w:before="60" w:line="360" w:lineRule="auto"/>
        <w:ind w:firstLine="600"/>
        <w:jc w:val="both"/>
        <w:rPr>
          <w:spacing w:val="-6"/>
          <w:sz w:val="26"/>
          <w:szCs w:val="26"/>
          <w:lang w:val="fr-FR"/>
        </w:rPr>
      </w:pPr>
      <w:r w:rsidRPr="000C57FE">
        <w:rPr>
          <w:spacing w:val="-6"/>
          <w:sz w:val="26"/>
          <w:szCs w:val="26"/>
          <w:lang w:val="fr-FR"/>
        </w:rPr>
        <w:t>+ Vẽ được sơ đồ dấu dây, sơ đồ lắp đặt các mạch điện cơ bản.</w:t>
      </w:r>
    </w:p>
    <w:p w:rsidR="000C57FE" w:rsidRPr="000C57FE" w:rsidRDefault="000C57FE" w:rsidP="000C57FE">
      <w:pPr>
        <w:spacing w:before="60" w:line="360" w:lineRule="auto"/>
        <w:ind w:firstLine="600"/>
        <w:jc w:val="both"/>
        <w:rPr>
          <w:spacing w:val="-6"/>
          <w:sz w:val="26"/>
          <w:szCs w:val="26"/>
          <w:lang w:val="fr-FR"/>
        </w:rPr>
      </w:pPr>
      <w:r w:rsidRPr="000C57FE">
        <w:rPr>
          <w:spacing w:val="-6"/>
          <w:sz w:val="26"/>
          <w:szCs w:val="26"/>
          <w:lang w:val="fr-FR"/>
        </w:rPr>
        <w:t>+ Tuân thủ đúng quy định về an toàn khi sử dụng thiết bị điện.</w:t>
      </w:r>
    </w:p>
    <w:p w:rsidR="000C57FE" w:rsidRPr="000C57FE" w:rsidRDefault="000C57FE" w:rsidP="000C57FE">
      <w:pPr>
        <w:spacing w:before="60" w:line="360" w:lineRule="auto"/>
        <w:ind w:firstLine="600"/>
        <w:jc w:val="both"/>
        <w:rPr>
          <w:spacing w:val="-6"/>
          <w:sz w:val="26"/>
          <w:szCs w:val="26"/>
          <w:lang w:val="fr-FR"/>
        </w:rPr>
      </w:pPr>
      <w:r w:rsidRPr="000C57FE">
        <w:rPr>
          <w:spacing w:val="-6"/>
          <w:sz w:val="26"/>
          <w:szCs w:val="26"/>
          <w:lang w:val="fr-FR"/>
        </w:rPr>
        <w:t>+ Rèn luyện tác phong làm việc cẩn thận, tỉ mỉ, an toàn.</w:t>
      </w:r>
    </w:p>
    <w:p w:rsidR="000C57FE" w:rsidRPr="000C57FE" w:rsidRDefault="000C57FE" w:rsidP="000C57FE">
      <w:pPr>
        <w:spacing w:before="60" w:line="360" w:lineRule="auto"/>
        <w:jc w:val="both"/>
        <w:rPr>
          <w:bCs/>
          <w:spacing w:val="-6"/>
          <w:sz w:val="26"/>
          <w:szCs w:val="26"/>
          <w:lang w:val="fr-FR"/>
        </w:rPr>
      </w:pPr>
      <w:r w:rsidRPr="000C57FE">
        <w:rPr>
          <w:b/>
          <w:bCs/>
          <w:spacing w:val="-6"/>
          <w:sz w:val="26"/>
          <w:szCs w:val="26"/>
          <w:lang w:val="fr-FR"/>
        </w:rPr>
        <w:t>III. NỘI DUNG MÔN HỌC:</w:t>
      </w:r>
    </w:p>
    <w:p w:rsidR="000C57FE" w:rsidRPr="000C57FE" w:rsidRDefault="000C57FE" w:rsidP="000C57FE">
      <w:pPr>
        <w:spacing w:before="60" w:line="360" w:lineRule="auto"/>
        <w:jc w:val="both"/>
        <w:rPr>
          <w:i/>
          <w:spacing w:val="-6"/>
          <w:sz w:val="26"/>
          <w:szCs w:val="26"/>
          <w:lang w:val="fr-FR"/>
        </w:rPr>
      </w:pPr>
      <w:r w:rsidRPr="000C57FE">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4708"/>
        <w:gridCol w:w="784"/>
        <w:gridCol w:w="1016"/>
        <w:gridCol w:w="1000"/>
        <w:gridCol w:w="1222"/>
      </w:tblGrid>
      <w:tr w:rsidR="000C57FE" w:rsidRPr="000C57FE" w:rsidTr="002073AC">
        <w:trPr>
          <w:jc w:val="center"/>
        </w:trPr>
        <w:tc>
          <w:tcPr>
            <w:tcW w:w="600" w:type="dxa"/>
            <w:vMerge w:val="restart"/>
            <w:tcBorders>
              <w:top w:val="single" w:sz="4" w:space="0" w:color="auto"/>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bookmarkStart w:id="0" w:name="OLE_LINK14"/>
            <w:bookmarkStart w:id="1" w:name="OLE_LINK15"/>
            <w:r w:rsidRPr="000C57FE">
              <w:rPr>
                <w:b/>
                <w:bCs/>
                <w:spacing w:val="-6"/>
                <w:sz w:val="26"/>
                <w:szCs w:val="26"/>
              </w:rPr>
              <w:t>Số TT</w:t>
            </w:r>
          </w:p>
        </w:tc>
        <w:tc>
          <w:tcPr>
            <w:tcW w:w="4708" w:type="dxa"/>
            <w:vMerge w:val="restart"/>
            <w:tcBorders>
              <w:top w:val="single" w:sz="4" w:space="0" w:color="auto"/>
              <w:left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Thời gian (giờ)</w:t>
            </w:r>
          </w:p>
        </w:tc>
      </w:tr>
      <w:tr w:rsidR="000C57FE" w:rsidRPr="000C57FE" w:rsidTr="002073AC">
        <w:trPr>
          <w:jc w:val="center"/>
        </w:trPr>
        <w:tc>
          <w:tcPr>
            <w:tcW w:w="600" w:type="dxa"/>
            <w:vMerge/>
            <w:tcBorders>
              <w:top w:val="single" w:sz="4" w:space="0" w:color="auto"/>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p>
        </w:tc>
        <w:tc>
          <w:tcPr>
            <w:tcW w:w="4708" w:type="dxa"/>
            <w:vMerge/>
            <w:tcBorders>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0C57FE" w:rsidRPr="000C57FE" w:rsidRDefault="000C57FE" w:rsidP="000C57FE">
            <w:pPr>
              <w:spacing w:before="60" w:line="360" w:lineRule="auto"/>
              <w:ind w:right="-94" w:hanging="112"/>
              <w:jc w:val="center"/>
              <w:rPr>
                <w:b/>
                <w:bCs/>
                <w:spacing w:val="-6"/>
                <w:sz w:val="26"/>
                <w:szCs w:val="26"/>
              </w:rPr>
            </w:pPr>
            <w:r w:rsidRPr="000C57FE">
              <w:rPr>
                <w:b/>
                <w:bCs/>
                <w:spacing w:val="-6"/>
                <w:sz w:val="26"/>
                <w:szCs w:val="26"/>
              </w:rPr>
              <w:t>Kiểm tra*</w:t>
            </w:r>
          </w:p>
          <w:p w:rsidR="000C57FE" w:rsidRPr="000C57FE" w:rsidRDefault="000C57FE" w:rsidP="000C57FE">
            <w:pPr>
              <w:spacing w:before="60" w:line="360" w:lineRule="auto"/>
              <w:ind w:right="-94" w:hanging="112"/>
              <w:jc w:val="center"/>
              <w:rPr>
                <w:b/>
                <w:bCs/>
                <w:spacing w:val="-6"/>
                <w:sz w:val="26"/>
                <w:szCs w:val="26"/>
              </w:rPr>
            </w:pPr>
            <w:r w:rsidRPr="000C57FE">
              <w:rPr>
                <w:b/>
                <w:bCs/>
                <w:i/>
                <w:spacing w:val="-6"/>
                <w:sz w:val="26"/>
                <w:szCs w:val="26"/>
              </w:rPr>
              <w:t>(LT hoặc TH)</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I</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rPr>
                <w:b/>
                <w:bCs/>
                <w:sz w:val="26"/>
                <w:szCs w:val="26"/>
              </w:rPr>
            </w:pPr>
            <w:r w:rsidRPr="000C57FE">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 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II</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rPr>
                <w:b/>
                <w:bCs/>
                <w:sz w:val="26"/>
                <w:szCs w:val="26"/>
              </w:rPr>
            </w:pPr>
            <w:r w:rsidRPr="000C57FE">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15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14</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1</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 xml:space="preserve">Nhiệm vụ, yêu cầu và phân loại máy phát </w:t>
            </w:r>
            <w:r w:rsidRPr="000C57FE">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 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 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lastRenderedPageBreak/>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r>
              <w:rPr>
                <w:spacing w:val="-6"/>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1</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III</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rPr>
                <w:b/>
                <w:bCs/>
                <w:sz w:val="26"/>
                <w:szCs w:val="26"/>
              </w:rPr>
            </w:pPr>
            <w:r w:rsidRPr="000C57FE">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15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pacing w:val="-6"/>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IV</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rPr>
                <w:b/>
                <w:bCs/>
                <w:sz w:val="26"/>
                <w:szCs w:val="26"/>
              </w:rPr>
            </w:pPr>
            <w:r w:rsidRPr="000C57FE">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2</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pacing w:val="-6"/>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V</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rPr>
                <w:b/>
                <w:bCs/>
                <w:sz w:val="26"/>
                <w:szCs w:val="26"/>
              </w:rPr>
            </w:pPr>
            <w:r w:rsidRPr="000C57FE">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z w:val="26"/>
                <w:szCs w:val="26"/>
              </w:rPr>
              <w:t>14</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z w:val="26"/>
                <w:szCs w:val="26"/>
              </w:rPr>
              <w:t> </w:t>
            </w:r>
            <w:r>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1</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4</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4</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z w:val="26"/>
                <w:szCs w:val="26"/>
              </w:rPr>
              <w:t>0 </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tcPr>
          <w:p w:rsidR="000C57FE" w:rsidRPr="000C57FE" w:rsidRDefault="000C57FE" w:rsidP="000C57FE">
            <w:pPr>
              <w:spacing w:line="360" w:lineRule="auto"/>
              <w:rPr>
                <w:sz w:val="26"/>
                <w:szCs w:val="26"/>
              </w:rPr>
            </w:pPr>
            <w:r w:rsidRPr="000C57FE">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4</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sz w:val="26"/>
                <w:szCs w:val="26"/>
              </w:rPr>
            </w:pPr>
            <w:r w:rsidRPr="000C57FE">
              <w:rPr>
                <w:spacing w:val="-6"/>
                <w:sz w:val="26"/>
                <w:szCs w:val="26"/>
              </w:rPr>
              <w:t>1</w:t>
            </w:r>
          </w:p>
        </w:tc>
      </w:tr>
      <w:tr w:rsidR="000C57FE" w:rsidRPr="000C57FE" w:rsidTr="002073AC">
        <w:trPr>
          <w:jc w:val="center"/>
        </w:trPr>
        <w:tc>
          <w:tcPr>
            <w:tcW w:w="6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 </w:t>
            </w:r>
          </w:p>
        </w:tc>
        <w:tc>
          <w:tcPr>
            <w:tcW w:w="4708"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sidRPr="000C57FE">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60</w:t>
            </w:r>
          </w:p>
        </w:tc>
        <w:tc>
          <w:tcPr>
            <w:tcW w:w="1016"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58</w:t>
            </w:r>
          </w:p>
        </w:tc>
        <w:tc>
          <w:tcPr>
            <w:tcW w:w="1000"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0</w:t>
            </w:r>
          </w:p>
        </w:tc>
        <w:tc>
          <w:tcPr>
            <w:tcW w:w="1222" w:type="dxa"/>
            <w:tcBorders>
              <w:top w:val="single" w:sz="4" w:space="0" w:color="auto"/>
              <w:left w:val="single" w:sz="4" w:space="0" w:color="auto"/>
              <w:bottom w:val="single" w:sz="4" w:space="0" w:color="auto"/>
              <w:right w:val="single" w:sz="4" w:space="0" w:color="auto"/>
            </w:tcBorders>
            <w:vAlign w:val="bottom"/>
          </w:tcPr>
          <w:p w:rsidR="000C57FE" w:rsidRPr="000C57FE" w:rsidRDefault="000C57FE" w:rsidP="000C57FE">
            <w:pPr>
              <w:spacing w:line="360" w:lineRule="auto"/>
              <w:jc w:val="center"/>
              <w:rPr>
                <w:b/>
                <w:bCs/>
                <w:sz w:val="26"/>
                <w:szCs w:val="26"/>
              </w:rPr>
            </w:pPr>
            <w:r>
              <w:rPr>
                <w:b/>
                <w:bCs/>
                <w:spacing w:val="-6"/>
                <w:sz w:val="26"/>
                <w:szCs w:val="26"/>
              </w:rPr>
              <w:t>2</w:t>
            </w:r>
          </w:p>
        </w:tc>
      </w:tr>
    </w:tbl>
    <w:bookmarkEnd w:id="0"/>
    <w:bookmarkEnd w:id="1"/>
    <w:p w:rsidR="000C57FE" w:rsidRPr="000C57FE" w:rsidRDefault="000C57FE" w:rsidP="000C57FE">
      <w:pPr>
        <w:spacing w:before="60" w:line="360" w:lineRule="auto"/>
        <w:jc w:val="both"/>
        <w:rPr>
          <w:i/>
          <w:iCs/>
          <w:spacing w:val="-6"/>
          <w:sz w:val="26"/>
          <w:szCs w:val="26"/>
        </w:rPr>
      </w:pPr>
      <w:r w:rsidRPr="000C57FE">
        <w:rPr>
          <w:spacing w:val="-6"/>
          <w:sz w:val="26"/>
          <w:szCs w:val="26"/>
        </w:rPr>
        <w:t xml:space="preserve">* Ghi chú: </w:t>
      </w:r>
      <w:r w:rsidRPr="000C57FE">
        <w:rPr>
          <w:i/>
          <w:iCs/>
          <w:spacing w:val="-6"/>
          <w:sz w:val="26"/>
          <w:szCs w:val="26"/>
        </w:rPr>
        <w:t>Thời gian kiểm tra lý thuyết được tính vào giờ lý thuyết, thời gian kiểm tra thực hành được tính bằng giờ thực hành.</w:t>
      </w:r>
    </w:p>
    <w:p w:rsidR="000C57FE" w:rsidRPr="000C57FE" w:rsidRDefault="000C57FE" w:rsidP="000C57FE">
      <w:pPr>
        <w:spacing w:before="60" w:line="360" w:lineRule="auto"/>
        <w:jc w:val="both"/>
        <w:rPr>
          <w:i/>
          <w:spacing w:val="-6"/>
          <w:sz w:val="26"/>
          <w:szCs w:val="26"/>
        </w:rPr>
      </w:pPr>
      <w:r w:rsidRPr="000C57FE">
        <w:rPr>
          <w:i/>
          <w:spacing w:val="-6"/>
          <w:sz w:val="26"/>
          <w:szCs w:val="26"/>
        </w:rPr>
        <w:t>2. Nội dung chi tiết:</w:t>
      </w:r>
    </w:p>
    <w:p w:rsidR="000C57FE" w:rsidRPr="000C57FE" w:rsidRDefault="000C57FE" w:rsidP="000C57FE">
      <w:pPr>
        <w:spacing w:before="60" w:line="360" w:lineRule="auto"/>
        <w:ind w:firstLine="720"/>
        <w:rPr>
          <w:b/>
          <w:spacing w:val="-6"/>
          <w:sz w:val="26"/>
          <w:szCs w:val="26"/>
        </w:rPr>
      </w:pPr>
      <w:r w:rsidRPr="000C57FE">
        <w:rPr>
          <w:spacing w:val="-6"/>
          <w:sz w:val="26"/>
          <w:szCs w:val="26"/>
        </w:rPr>
        <w:t xml:space="preserve">Chương 1: </w:t>
      </w:r>
      <w:r w:rsidRPr="000C57FE">
        <w:rPr>
          <w:b/>
          <w:spacing w:val="-6"/>
          <w:sz w:val="26"/>
          <w:szCs w:val="26"/>
        </w:rPr>
        <w:t xml:space="preserve"> Đại cương về mạch điện</w:t>
      </w:r>
      <w:r>
        <w:rPr>
          <w:b/>
          <w:spacing w:val="-6"/>
          <w:sz w:val="26"/>
          <w:szCs w:val="26"/>
        </w:rPr>
        <w:t xml:space="preserve">                                          </w:t>
      </w:r>
      <w:r w:rsidRPr="000C57FE">
        <w:rPr>
          <w:spacing w:val="-6"/>
          <w:sz w:val="26"/>
          <w:szCs w:val="26"/>
        </w:rPr>
        <w:t xml:space="preserve">Thời gian: </w:t>
      </w:r>
      <w:r>
        <w:rPr>
          <w:spacing w:val="-6"/>
          <w:sz w:val="26"/>
          <w:szCs w:val="26"/>
        </w:rPr>
        <w:t>10</w:t>
      </w:r>
      <w:r w:rsidRPr="000C57FE">
        <w:rPr>
          <w:spacing w:val="-6"/>
          <w:sz w:val="26"/>
          <w:szCs w:val="26"/>
        </w:rPr>
        <w:t xml:space="preserve"> giờ</w:t>
      </w:r>
    </w:p>
    <w:p w:rsidR="000C57FE" w:rsidRPr="000C57FE" w:rsidRDefault="000C57FE" w:rsidP="000C57FE">
      <w:pPr>
        <w:spacing w:before="60" w:line="360" w:lineRule="auto"/>
        <w:jc w:val="both"/>
        <w:rPr>
          <w:i/>
          <w:spacing w:val="-6"/>
          <w:sz w:val="26"/>
          <w:szCs w:val="26"/>
        </w:rPr>
      </w:pPr>
      <w:r w:rsidRPr="000C57FE">
        <w:rPr>
          <w:i/>
          <w:spacing w:val="-6"/>
          <w:sz w:val="26"/>
          <w:szCs w:val="26"/>
        </w:rPr>
        <w:lastRenderedPageBreak/>
        <w:t>Mục tiêu:</w:t>
      </w:r>
    </w:p>
    <w:p w:rsidR="000C57FE" w:rsidRPr="000C57FE" w:rsidRDefault="000C57FE" w:rsidP="00FC7BB0">
      <w:pPr>
        <w:spacing w:before="60" w:line="360" w:lineRule="auto"/>
        <w:jc w:val="both"/>
        <w:rPr>
          <w:spacing w:val="-6"/>
          <w:sz w:val="26"/>
          <w:szCs w:val="26"/>
        </w:rPr>
      </w:pPr>
      <w:r w:rsidRPr="000C57FE">
        <w:rPr>
          <w:spacing w:val="-6"/>
          <w:sz w:val="26"/>
          <w:szCs w:val="26"/>
        </w:rPr>
        <w:t>- Trình bày được khái niệm, nguyên lý sản sinh ra dòng điện một chiều, các đại lượng cơ bản và các định luật cơ bản của mạch điện một chiều.</w:t>
      </w:r>
    </w:p>
    <w:p w:rsidR="000C57FE" w:rsidRPr="000C57FE" w:rsidRDefault="000C57FE" w:rsidP="00FC7BB0">
      <w:pPr>
        <w:spacing w:before="60" w:line="360" w:lineRule="auto"/>
        <w:jc w:val="both"/>
        <w:rPr>
          <w:spacing w:val="-6"/>
          <w:sz w:val="26"/>
          <w:szCs w:val="26"/>
        </w:rPr>
      </w:pPr>
      <w:r w:rsidRPr="000C57FE">
        <w:rPr>
          <w:spacing w:val="-6"/>
          <w:sz w:val="26"/>
          <w:szCs w:val="26"/>
        </w:rPr>
        <w:t>- Trình bày được nguyên lý sản sinh ra sức điện động xoay chiều và các đại lượng cơ bản đăc trưng cho dòng điện xoay chiều.</w:t>
      </w:r>
    </w:p>
    <w:p w:rsidR="000C57FE" w:rsidRPr="000C57FE" w:rsidRDefault="000C57FE" w:rsidP="00FC7BB0">
      <w:pPr>
        <w:spacing w:before="60" w:line="360" w:lineRule="auto"/>
        <w:jc w:val="both"/>
        <w:rPr>
          <w:spacing w:val="-6"/>
          <w:sz w:val="26"/>
          <w:szCs w:val="26"/>
        </w:rPr>
      </w:pPr>
      <w:r w:rsidRPr="000C57FE">
        <w:rPr>
          <w:spacing w:val="-6"/>
          <w:sz w:val="26"/>
          <w:szCs w:val="26"/>
        </w:rPr>
        <w:t>- Trình bày được ý nghĩa của hệ số công suất và các biện pháp nâng cao hệ số công suất.</w:t>
      </w:r>
    </w:p>
    <w:p w:rsidR="000C57FE" w:rsidRPr="000C57FE" w:rsidRDefault="000C57FE" w:rsidP="00FC7BB0">
      <w:pPr>
        <w:spacing w:before="60" w:line="360" w:lineRule="auto"/>
        <w:jc w:val="both"/>
        <w:rPr>
          <w:spacing w:val="-6"/>
          <w:sz w:val="26"/>
          <w:szCs w:val="26"/>
        </w:rPr>
      </w:pPr>
      <w:r w:rsidRPr="000C57FE">
        <w:rPr>
          <w:spacing w:val="-6"/>
          <w:sz w:val="26"/>
          <w:szCs w:val="26"/>
        </w:rPr>
        <w:t>- Trình bày được sơ đồ đấu nối hệ thống điện xoay chiều ba pha kiểu hình sao (Y) và hình tam giác (</w:t>
      </w:r>
      <w:r w:rsidRPr="000C57FE">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pt;height:13pt" o:ole="">
            <v:imagedata r:id="rId8" o:title=""/>
          </v:shape>
          <o:OLEObject Type="Embed" ProgID="Equation.3" ShapeID="_x0000_i1037" DrawAspect="Content" ObjectID="_1639045214" r:id="rId9"/>
        </w:object>
      </w:r>
      <w:r w:rsidRPr="000C57FE">
        <w:rPr>
          <w:spacing w:val="-6"/>
          <w:sz w:val="26"/>
          <w:szCs w:val="26"/>
        </w:rPr>
        <w:t>) và các mối quan hệ giữa các đại lượng pha và dây.</w:t>
      </w:r>
    </w:p>
    <w:p w:rsidR="000C57FE" w:rsidRPr="000C57FE" w:rsidRDefault="000C57FE" w:rsidP="00FC7BB0">
      <w:pPr>
        <w:spacing w:before="60" w:line="360" w:lineRule="auto"/>
        <w:jc w:val="both"/>
        <w:rPr>
          <w:spacing w:val="-6"/>
          <w:sz w:val="26"/>
          <w:szCs w:val="26"/>
        </w:rPr>
      </w:pPr>
      <w:r w:rsidRPr="000C57FE">
        <w:rPr>
          <w:spacing w:val="-6"/>
          <w:sz w:val="26"/>
          <w:szCs w:val="26"/>
        </w:rPr>
        <w:t>- Tuân thủ các quy định, quy phạm về kỹ thuật điện.</w:t>
      </w:r>
    </w:p>
    <w:p w:rsidR="000C57FE" w:rsidRPr="000C57FE" w:rsidRDefault="000C57FE" w:rsidP="00FC7BB0">
      <w:pPr>
        <w:spacing w:before="60" w:line="360" w:lineRule="auto"/>
        <w:jc w:val="both"/>
        <w:rPr>
          <w:i/>
          <w:spacing w:val="-6"/>
          <w:sz w:val="26"/>
          <w:szCs w:val="26"/>
        </w:rPr>
      </w:pPr>
      <w:r w:rsidRPr="000C57FE">
        <w:rPr>
          <w:i/>
          <w:spacing w:val="-6"/>
          <w:sz w:val="26"/>
          <w:szCs w:val="26"/>
        </w:rPr>
        <w:t>Nội dung:</w:t>
      </w:r>
    </w:p>
    <w:p w:rsidR="000C57FE" w:rsidRPr="000C57FE" w:rsidRDefault="000C57FE" w:rsidP="00FC7BB0">
      <w:pPr>
        <w:spacing w:before="60" w:line="360" w:lineRule="auto"/>
        <w:jc w:val="both"/>
        <w:rPr>
          <w:spacing w:val="-6"/>
          <w:sz w:val="26"/>
          <w:szCs w:val="26"/>
        </w:rPr>
      </w:pPr>
      <w:r w:rsidRPr="000C57FE">
        <w:rPr>
          <w:spacing w:val="-6"/>
          <w:sz w:val="26"/>
          <w:szCs w:val="26"/>
        </w:rPr>
        <w:t>1. Mạch điện một chiều</w:t>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1.1. Khái niệm và nguyên lý sản sinh ra dòng điện một chiều</w:t>
      </w:r>
    </w:p>
    <w:p w:rsidR="000C57FE" w:rsidRPr="000C57FE" w:rsidRDefault="000C57FE" w:rsidP="00FC7BB0">
      <w:pPr>
        <w:spacing w:before="60" w:line="360" w:lineRule="auto"/>
        <w:jc w:val="both"/>
        <w:rPr>
          <w:spacing w:val="-6"/>
          <w:sz w:val="26"/>
          <w:szCs w:val="26"/>
        </w:rPr>
      </w:pPr>
      <w:r w:rsidRPr="000C57FE">
        <w:rPr>
          <w:spacing w:val="-6"/>
          <w:sz w:val="26"/>
          <w:szCs w:val="26"/>
        </w:rPr>
        <w:t>1.2. Các định luật và đại lượng đặc trưng của dòng điện một chiều</w:t>
      </w:r>
    </w:p>
    <w:p w:rsidR="000C57FE" w:rsidRPr="000C57FE" w:rsidRDefault="000C57FE" w:rsidP="00FC7BB0">
      <w:pPr>
        <w:spacing w:before="60" w:line="360" w:lineRule="auto"/>
        <w:jc w:val="both"/>
        <w:rPr>
          <w:spacing w:val="-6"/>
          <w:sz w:val="26"/>
          <w:szCs w:val="26"/>
        </w:rPr>
      </w:pPr>
      <w:r w:rsidRPr="000C57FE">
        <w:rPr>
          <w:spacing w:val="-6"/>
          <w:sz w:val="26"/>
          <w:szCs w:val="26"/>
        </w:rPr>
        <w:t>1.3. Các định luật</w:t>
      </w:r>
    </w:p>
    <w:p w:rsidR="000C57FE" w:rsidRPr="000C57FE" w:rsidRDefault="000C57FE" w:rsidP="00FC7BB0">
      <w:pPr>
        <w:spacing w:before="60" w:line="360" w:lineRule="auto"/>
        <w:jc w:val="both"/>
        <w:rPr>
          <w:spacing w:val="-6"/>
          <w:sz w:val="26"/>
          <w:szCs w:val="26"/>
        </w:rPr>
      </w:pPr>
      <w:r w:rsidRPr="000C57FE">
        <w:rPr>
          <w:spacing w:val="-6"/>
          <w:sz w:val="26"/>
          <w:szCs w:val="26"/>
        </w:rPr>
        <w:t>1.4. Các đại lượng đặc trưng</w:t>
      </w:r>
    </w:p>
    <w:p w:rsidR="000C57FE" w:rsidRPr="000C57FE" w:rsidRDefault="000C57FE" w:rsidP="00FC7BB0">
      <w:pPr>
        <w:spacing w:before="60" w:line="360" w:lineRule="auto"/>
        <w:jc w:val="both"/>
        <w:rPr>
          <w:spacing w:val="-6"/>
          <w:sz w:val="26"/>
          <w:szCs w:val="26"/>
        </w:rPr>
      </w:pPr>
      <w:r w:rsidRPr="000C57FE">
        <w:rPr>
          <w:spacing w:val="-6"/>
          <w:sz w:val="26"/>
          <w:szCs w:val="26"/>
        </w:rPr>
        <w:t>1.5. Nhận dạng và tính toán lắp đặt mạch điện một chiều</w:t>
      </w:r>
      <w:r w:rsidRPr="000C57FE">
        <w:rPr>
          <w:spacing w:val="-6"/>
          <w:sz w:val="26"/>
          <w:szCs w:val="26"/>
        </w:rPr>
        <w:tab/>
      </w:r>
    </w:p>
    <w:p w:rsidR="000C57FE" w:rsidRPr="000C57FE" w:rsidRDefault="000C57FE" w:rsidP="00FC7BB0">
      <w:pPr>
        <w:spacing w:before="60" w:line="360" w:lineRule="auto"/>
        <w:jc w:val="both"/>
        <w:rPr>
          <w:spacing w:val="-6"/>
          <w:sz w:val="26"/>
          <w:szCs w:val="26"/>
          <w:lang w:eastAsia="ko-KR"/>
        </w:rPr>
      </w:pPr>
      <w:r w:rsidRPr="000C57FE">
        <w:rPr>
          <w:spacing w:val="-6"/>
          <w:sz w:val="26"/>
          <w:szCs w:val="26"/>
        </w:rPr>
        <w:t xml:space="preserve">2. </w:t>
      </w:r>
      <w:r w:rsidRPr="000C57FE">
        <w:rPr>
          <w:spacing w:val="-6"/>
          <w:sz w:val="26"/>
          <w:szCs w:val="26"/>
          <w:lang w:eastAsia="ko-KR"/>
        </w:rPr>
        <w:t>Các khái niệm cơ bản về dòng điện xoay chiều</w:t>
      </w:r>
      <w:r w:rsidRPr="000C57FE">
        <w:rPr>
          <w:spacing w:val="-6"/>
          <w:sz w:val="26"/>
          <w:szCs w:val="26"/>
          <w:lang w:eastAsia="ko-KR"/>
        </w:rPr>
        <w:tab/>
      </w:r>
      <w:r w:rsidRPr="000C57FE">
        <w:rPr>
          <w:spacing w:val="-6"/>
          <w:sz w:val="26"/>
          <w:szCs w:val="26"/>
          <w:lang w:eastAsia="ko-KR"/>
        </w:rPr>
        <w:tab/>
      </w:r>
      <w:r w:rsidRPr="000C57FE">
        <w:rPr>
          <w:spacing w:val="-6"/>
          <w:sz w:val="26"/>
          <w:szCs w:val="26"/>
          <w:lang w:eastAsia="ko-KR"/>
        </w:rPr>
        <w:tab/>
      </w:r>
    </w:p>
    <w:p w:rsidR="000C57FE" w:rsidRPr="000C57FE" w:rsidRDefault="000C57FE" w:rsidP="00FC7BB0">
      <w:pPr>
        <w:spacing w:before="60" w:line="360" w:lineRule="auto"/>
        <w:jc w:val="both"/>
        <w:rPr>
          <w:spacing w:val="-6"/>
          <w:sz w:val="26"/>
          <w:szCs w:val="26"/>
        </w:rPr>
      </w:pPr>
      <w:r w:rsidRPr="000C57FE">
        <w:rPr>
          <w:spacing w:val="-6"/>
          <w:sz w:val="26"/>
          <w:szCs w:val="26"/>
        </w:rPr>
        <w:t>2.1. Khái niệm và nguyên lý sản sinh ra dòng điện xoay chiều</w:t>
      </w:r>
    </w:p>
    <w:p w:rsidR="000C57FE" w:rsidRPr="000C57FE" w:rsidRDefault="000C57FE" w:rsidP="00FC7BB0">
      <w:pPr>
        <w:spacing w:before="60" w:line="360" w:lineRule="auto"/>
        <w:jc w:val="both"/>
        <w:rPr>
          <w:spacing w:val="-6"/>
          <w:sz w:val="26"/>
          <w:szCs w:val="26"/>
        </w:rPr>
      </w:pPr>
      <w:r w:rsidRPr="000C57FE">
        <w:rPr>
          <w:spacing w:val="-6"/>
          <w:sz w:val="26"/>
          <w:szCs w:val="26"/>
        </w:rPr>
        <w:t>2.2. Các đại lượng đặc trưng của dòng điện xoay chiều</w:t>
      </w:r>
    </w:p>
    <w:p w:rsidR="000C57FE" w:rsidRPr="000C57FE" w:rsidRDefault="000C57FE" w:rsidP="00FC7BB0">
      <w:pPr>
        <w:spacing w:before="60" w:line="360" w:lineRule="auto"/>
        <w:jc w:val="both"/>
        <w:rPr>
          <w:spacing w:val="-6"/>
          <w:sz w:val="26"/>
          <w:szCs w:val="26"/>
        </w:rPr>
      </w:pPr>
      <w:r w:rsidRPr="000C57FE">
        <w:rPr>
          <w:spacing w:val="-6"/>
          <w:sz w:val="26"/>
          <w:szCs w:val="26"/>
        </w:rPr>
        <w:t>2.3. Biểu diễn các đại lượng xoay chiều bằng đồ thị vectơ</w:t>
      </w:r>
    </w:p>
    <w:p w:rsidR="000C57FE" w:rsidRPr="000C57FE" w:rsidRDefault="000C57FE" w:rsidP="00FC7BB0">
      <w:pPr>
        <w:spacing w:before="60" w:line="360" w:lineRule="auto"/>
        <w:jc w:val="both"/>
        <w:rPr>
          <w:spacing w:val="-6"/>
          <w:sz w:val="26"/>
          <w:szCs w:val="26"/>
        </w:rPr>
      </w:pPr>
      <w:r w:rsidRPr="000C57FE">
        <w:rPr>
          <w:spacing w:val="-6"/>
          <w:sz w:val="26"/>
          <w:szCs w:val="26"/>
        </w:rPr>
        <w:t>2.4. Ý nghĩa hệ số công suất và cách nâng cao hệ số công suất</w:t>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3. </w:t>
      </w:r>
      <w:r w:rsidRPr="000C57FE">
        <w:rPr>
          <w:spacing w:val="-6"/>
          <w:sz w:val="26"/>
          <w:szCs w:val="26"/>
          <w:lang w:eastAsia="ko-KR"/>
        </w:rPr>
        <w:t>Các khái niệm cơ bản về dòng điện xoay chiều</w:t>
      </w:r>
      <w:r w:rsidRPr="000C57FE">
        <w:rPr>
          <w:spacing w:val="-6"/>
          <w:sz w:val="26"/>
          <w:szCs w:val="26"/>
        </w:rPr>
        <w:t xml:space="preserve"> ba pha</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3.1. Khái niệm</w:t>
      </w:r>
    </w:p>
    <w:p w:rsidR="000C57FE" w:rsidRPr="000C57FE" w:rsidRDefault="000C57FE" w:rsidP="00FC7BB0">
      <w:pPr>
        <w:spacing w:before="60" w:line="360" w:lineRule="auto"/>
        <w:jc w:val="both"/>
        <w:rPr>
          <w:spacing w:val="-6"/>
          <w:sz w:val="26"/>
          <w:szCs w:val="26"/>
        </w:rPr>
      </w:pPr>
      <w:r w:rsidRPr="000C57FE">
        <w:rPr>
          <w:spacing w:val="-6"/>
          <w:sz w:val="26"/>
          <w:szCs w:val="26"/>
        </w:rPr>
        <w:t>3.2. Nguyên lý sản sinh ra dòng điện xoay chiều ba pha</w:t>
      </w:r>
    </w:p>
    <w:p w:rsidR="000C57FE" w:rsidRPr="000C57FE" w:rsidRDefault="000C57FE" w:rsidP="00FC7BB0">
      <w:pPr>
        <w:spacing w:before="60" w:line="360" w:lineRule="auto"/>
        <w:jc w:val="both"/>
        <w:rPr>
          <w:spacing w:val="-6"/>
          <w:sz w:val="26"/>
          <w:szCs w:val="26"/>
        </w:rPr>
      </w:pPr>
      <w:r w:rsidRPr="000C57FE">
        <w:rPr>
          <w:spacing w:val="-6"/>
          <w:sz w:val="26"/>
          <w:szCs w:val="26"/>
        </w:rPr>
        <w:t>4. Cách đấu dây mạch điện xoay chiều ba pha</w:t>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4.1. Cách dấu dây theo sơ đồ hình sao</w:t>
      </w:r>
    </w:p>
    <w:p w:rsidR="000C57FE" w:rsidRPr="000C57FE" w:rsidRDefault="000C57FE" w:rsidP="00FC7BB0">
      <w:pPr>
        <w:spacing w:before="60" w:line="360" w:lineRule="auto"/>
        <w:jc w:val="both"/>
        <w:rPr>
          <w:spacing w:val="-6"/>
          <w:sz w:val="26"/>
          <w:szCs w:val="26"/>
        </w:rPr>
      </w:pPr>
      <w:r w:rsidRPr="000C57FE">
        <w:rPr>
          <w:spacing w:val="-6"/>
          <w:sz w:val="26"/>
          <w:szCs w:val="26"/>
        </w:rPr>
        <w:t>4.2. Cách dấu dây theo sơ đồ hình tam giác</w:t>
      </w:r>
    </w:p>
    <w:p w:rsidR="000C57FE" w:rsidRPr="000C57FE" w:rsidRDefault="000C57FE" w:rsidP="00FC7BB0">
      <w:pPr>
        <w:spacing w:before="60" w:line="360" w:lineRule="auto"/>
        <w:ind w:firstLine="720"/>
        <w:rPr>
          <w:spacing w:val="-6"/>
          <w:sz w:val="26"/>
          <w:szCs w:val="26"/>
        </w:rPr>
      </w:pPr>
      <w:r w:rsidRPr="000C57FE">
        <w:rPr>
          <w:spacing w:val="-6"/>
          <w:sz w:val="26"/>
          <w:szCs w:val="26"/>
        </w:rPr>
        <w:t xml:space="preserve">Chương 2: </w:t>
      </w:r>
      <w:r w:rsidRPr="000C57FE">
        <w:rPr>
          <w:b/>
          <w:spacing w:val="-6"/>
          <w:sz w:val="26"/>
          <w:szCs w:val="26"/>
        </w:rPr>
        <w:t xml:space="preserve"> Máy phát điện</w:t>
      </w:r>
      <w:r w:rsidRPr="00FC7BB0">
        <w:rPr>
          <w:b/>
          <w:spacing w:val="-6"/>
          <w:sz w:val="26"/>
          <w:szCs w:val="26"/>
        </w:rPr>
        <w:t xml:space="preserve">                                                                     </w:t>
      </w:r>
      <w:r w:rsidRPr="00FC7BB0">
        <w:rPr>
          <w:spacing w:val="-6"/>
          <w:sz w:val="26"/>
          <w:szCs w:val="26"/>
        </w:rPr>
        <w:t>Thời gian: 15 giờ</w:t>
      </w:r>
    </w:p>
    <w:p w:rsidR="000C57FE" w:rsidRPr="000C57FE" w:rsidRDefault="000C57FE" w:rsidP="00FC7BB0">
      <w:pPr>
        <w:spacing w:before="60" w:line="360" w:lineRule="auto"/>
        <w:jc w:val="both"/>
        <w:rPr>
          <w:i/>
          <w:spacing w:val="-6"/>
          <w:sz w:val="26"/>
          <w:szCs w:val="26"/>
        </w:rPr>
      </w:pPr>
      <w:r w:rsidRPr="000C57FE">
        <w:rPr>
          <w:i/>
          <w:spacing w:val="-6"/>
          <w:sz w:val="26"/>
          <w:szCs w:val="26"/>
        </w:rPr>
        <w:t>Mục tiêu:</w:t>
      </w:r>
    </w:p>
    <w:p w:rsidR="000C57FE" w:rsidRPr="000C57FE" w:rsidRDefault="000C57FE" w:rsidP="00FC7BB0">
      <w:pPr>
        <w:spacing w:before="60" w:line="360" w:lineRule="auto"/>
        <w:jc w:val="both"/>
        <w:rPr>
          <w:spacing w:val="-6"/>
          <w:sz w:val="26"/>
          <w:szCs w:val="26"/>
        </w:rPr>
      </w:pPr>
      <w:r w:rsidRPr="000C57FE">
        <w:rPr>
          <w:spacing w:val="-6"/>
          <w:sz w:val="26"/>
          <w:szCs w:val="26"/>
        </w:rPr>
        <w:lastRenderedPageBreak/>
        <w:t>- Nêu được nhiệm vụ, yêu cầu, phân loại máy phát điện.</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cấu tạo và trình bày nguyên lý làm việc của các loại máy phát điện.</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sơ đồ lắp đặt máy phát trong hệ thống điện.</w:t>
      </w:r>
    </w:p>
    <w:p w:rsidR="000C57FE" w:rsidRPr="000C57FE" w:rsidRDefault="000C57FE" w:rsidP="00FC7BB0">
      <w:pPr>
        <w:spacing w:before="60" w:line="360" w:lineRule="auto"/>
        <w:jc w:val="both"/>
        <w:rPr>
          <w:spacing w:val="-6"/>
          <w:sz w:val="26"/>
          <w:szCs w:val="26"/>
        </w:rPr>
      </w:pPr>
      <w:r w:rsidRPr="000C57FE">
        <w:rPr>
          <w:spacing w:val="-6"/>
          <w:sz w:val="26"/>
          <w:szCs w:val="26"/>
        </w:rPr>
        <w:t>- Tuân thủ các quy định, quy phạm về máy phát điện.</w:t>
      </w:r>
    </w:p>
    <w:p w:rsidR="000C57FE" w:rsidRPr="000C57FE" w:rsidRDefault="000C57FE" w:rsidP="00FC7BB0">
      <w:pPr>
        <w:spacing w:before="60" w:line="360" w:lineRule="auto"/>
        <w:jc w:val="both"/>
        <w:rPr>
          <w:i/>
          <w:spacing w:val="-6"/>
          <w:sz w:val="26"/>
          <w:szCs w:val="26"/>
        </w:rPr>
      </w:pPr>
      <w:r w:rsidRPr="000C57FE">
        <w:rPr>
          <w:i/>
          <w:spacing w:val="-6"/>
          <w:sz w:val="26"/>
          <w:szCs w:val="26"/>
        </w:rPr>
        <w:t>Nội dung:</w:t>
      </w:r>
    </w:p>
    <w:p w:rsidR="000C57FE" w:rsidRPr="000C57FE" w:rsidRDefault="000C57FE" w:rsidP="00FC7BB0">
      <w:pPr>
        <w:spacing w:before="60" w:line="360" w:lineRule="auto"/>
        <w:jc w:val="both"/>
        <w:rPr>
          <w:spacing w:val="-6"/>
          <w:sz w:val="26"/>
          <w:szCs w:val="26"/>
        </w:rPr>
      </w:pPr>
      <w:r w:rsidRPr="000C57FE">
        <w:rPr>
          <w:spacing w:val="-6"/>
          <w:sz w:val="26"/>
          <w:szCs w:val="26"/>
        </w:rPr>
        <w:t>1. Nhiệm vụ, yêu cầu và phân loại máy phát điện</w:t>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2. Cấu tạo và nguyên lý làm việc máy phát điện một chiều</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3. Cấu tạo và nguyên lý làm việc máy phát điện xoay chiều</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rPr>
          <w:spacing w:val="-6"/>
          <w:sz w:val="26"/>
          <w:szCs w:val="26"/>
        </w:rPr>
      </w:pPr>
      <w:r w:rsidRPr="000C57FE">
        <w:rPr>
          <w:spacing w:val="-6"/>
          <w:sz w:val="26"/>
          <w:szCs w:val="26"/>
        </w:rPr>
        <w:t>4. Sơ đồ lắp đặt máy phát điện trong hệ thống điện</w:t>
      </w:r>
      <w:r w:rsidRPr="000C57FE">
        <w:rPr>
          <w:i/>
          <w:spacing w:val="-6"/>
          <w:sz w:val="26"/>
          <w:szCs w:val="26"/>
          <w:lang w:eastAsia="ko-KR"/>
        </w:rPr>
        <w:t xml:space="preserve"> </w:t>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p>
    <w:p w:rsidR="000C57FE" w:rsidRPr="000C57FE" w:rsidRDefault="000C57FE" w:rsidP="00FC7BB0">
      <w:pPr>
        <w:spacing w:before="60" w:line="360" w:lineRule="auto"/>
        <w:ind w:firstLine="720"/>
        <w:rPr>
          <w:spacing w:val="-6"/>
          <w:sz w:val="26"/>
          <w:szCs w:val="26"/>
        </w:rPr>
      </w:pPr>
      <w:r w:rsidRPr="000C57FE">
        <w:rPr>
          <w:spacing w:val="-6"/>
          <w:sz w:val="26"/>
          <w:szCs w:val="26"/>
        </w:rPr>
        <w:t xml:space="preserve">Chương 3: </w:t>
      </w:r>
      <w:r w:rsidRPr="000C57FE">
        <w:rPr>
          <w:b/>
          <w:spacing w:val="-6"/>
          <w:sz w:val="26"/>
          <w:szCs w:val="26"/>
        </w:rPr>
        <w:t xml:space="preserve"> Động cơ điện</w:t>
      </w:r>
      <w:r w:rsidRPr="00FC7BB0">
        <w:rPr>
          <w:b/>
          <w:spacing w:val="-6"/>
          <w:sz w:val="26"/>
          <w:szCs w:val="26"/>
        </w:rPr>
        <w:t xml:space="preserve">                                                           </w:t>
      </w:r>
      <w:r w:rsidRPr="00FC7BB0">
        <w:rPr>
          <w:spacing w:val="-6"/>
          <w:sz w:val="26"/>
          <w:szCs w:val="26"/>
        </w:rPr>
        <w:t>Thời gian: 15 giờ</w:t>
      </w:r>
    </w:p>
    <w:p w:rsidR="000C57FE" w:rsidRPr="000C57FE" w:rsidRDefault="000C57FE" w:rsidP="00FC7BB0">
      <w:pPr>
        <w:spacing w:before="60" w:line="360" w:lineRule="auto"/>
        <w:jc w:val="both"/>
        <w:rPr>
          <w:i/>
          <w:spacing w:val="-6"/>
          <w:sz w:val="26"/>
          <w:szCs w:val="26"/>
        </w:rPr>
      </w:pPr>
      <w:r w:rsidRPr="000C57FE">
        <w:rPr>
          <w:i/>
          <w:spacing w:val="-6"/>
          <w:sz w:val="26"/>
          <w:szCs w:val="26"/>
        </w:rPr>
        <w:t>Mục tiêu:</w:t>
      </w:r>
    </w:p>
    <w:p w:rsidR="000C57FE" w:rsidRPr="000C57FE" w:rsidRDefault="000C57FE" w:rsidP="00FC7BB0">
      <w:pPr>
        <w:spacing w:before="60" w:line="360" w:lineRule="auto"/>
        <w:jc w:val="both"/>
        <w:rPr>
          <w:spacing w:val="-6"/>
          <w:sz w:val="26"/>
          <w:szCs w:val="26"/>
        </w:rPr>
      </w:pPr>
      <w:r w:rsidRPr="000C57FE">
        <w:rPr>
          <w:spacing w:val="-6"/>
          <w:sz w:val="26"/>
          <w:szCs w:val="26"/>
        </w:rPr>
        <w:t>- Nêu được nhiệm vụ, yêu cầu, phân loại động cơ điện.</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cấu tạo và trình bày nguyên lý làm việc của các loại động cơ điện.</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sơ đồ lắp đặt động cơ điện trong hệ thống điện.</w:t>
      </w:r>
    </w:p>
    <w:p w:rsidR="000C57FE" w:rsidRPr="000C57FE" w:rsidRDefault="000C57FE" w:rsidP="00FC7BB0">
      <w:pPr>
        <w:spacing w:before="60" w:line="360" w:lineRule="auto"/>
        <w:jc w:val="both"/>
        <w:rPr>
          <w:spacing w:val="-6"/>
          <w:sz w:val="26"/>
          <w:szCs w:val="26"/>
        </w:rPr>
      </w:pPr>
      <w:r w:rsidRPr="000C57FE">
        <w:rPr>
          <w:spacing w:val="-6"/>
          <w:sz w:val="26"/>
          <w:szCs w:val="26"/>
        </w:rPr>
        <w:t>- Tuân thủ các quy định, quy phạm về động cơ điện.</w:t>
      </w:r>
    </w:p>
    <w:p w:rsidR="000C57FE" w:rsidRPr="000C57FE" w:rsidRDefault="000C57FE" w:rsidP="00FC7BB0">
      <w:pPr>
        <w:spacing w:before="60" w:line="360" w:lineRule="auto"/>
        <w:jc w:val="both"/>
        <w:rPr>
          <w:i/>
          <w:spacing w:val="-6"/>
          <w:sz w:val="26"/>
          <w:szCs w:val="26"/>
        </w:rPr>
      </w:pPr>
      <w:r w:rsidRPr="000C57FE">
        <w:rPr>
          <w:i/>
          <w:spacing w:val="-6"/>
          <w:sz w:val="26"/>
          <w:szCs w:val="26"/>
        </w:rPr>
        <w:t>Nội dung:</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1. Nhiệm vụ, yêu cầu và phân loại động cơ điện </w:t>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2. Cấu tạo và nguyên lý làm việc động cơ điện một chiều </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i/>
          <w:spacing w:val="-6"/>
          <w:sz w:val="26"/>
          <w:szCs w:val="26"/>
          <w:lang w:eastAsia="ko-KR"/>
        </w:rPr>
      </w:pPr>
      <w:r w:rsidRPr="000C57FE">
        <w:rPr>
          <w:spacing w:val="-6"/>
          <w:sz w:val="26"/>
          <w:szCs w:val="26"/>
        </w:rPr>
        <w:t>3. Cấu tạo và nguyên lý làm việc động cơ điện xoay chiều</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lang w:eastAsia="ko-KR"/>
        </w:rPr>
      </w:pPr>
      <w:r w:rsidRPr="000C57FE">
        <w:rPr>
          <w:spacing w:val="-6"/>
          <w:sz w:val="26"/>
          <w:szCs w:val="26"/>
          <w:lang w:eastAsia="ko-KR"/>
        </w:rPr>
        <w:t>3.1 Động cơ điện xoay chiều một pha</w:t>
      </w:r>
    </w:p>
    <w:p w:rsidR="000C57FE" w:rsidRPr="000C57FE" w:rsidRDefault="000C57FE" w:rsidP="00FC7BB0">
      <w:pPr>
        <w:spacing w:before="60" w:line="360" w:lineRule="auto"/>
        <w:jc w:val="both"/>
        <w:rPr>
          <w:spacing w:val="-6"/>
          <w:sz w:val="26"/>
          <w:szCs w:val="26"/>
        </w:rPr>
      </w:pPr>
      <w:r w:rsidRPr="000C57FE">
        <w:rPr>
          <w:spacing w:val="-6"/>
          <w:sz w:val="26"/>
          <w:szCs w:val="26"/>
          <w:lang w:eastAsia="ko-KR"/>
        </w:rPr>
        <w:t>3.2 Động cơ điện xoay chiều ba pha</w:t>
      </w:r>
    </w:p>
    <w:p w:rsidR="000C57FE" w:rsidRPr="00FC7BB0" w:rsidRDefault="000C57FE" w:rsidP="00FC7BB0">
      <w:pPr>
        <w:spacing w:before="60" w:line="360" w:lineRule="auto"/>
        <w:jc w:val="both"/>
        <w:rPr>
          <w:spacing w:val="-6"/>
          <w:sz w:val="26"/>
          <w:szCs w:val="26"/>
        </w:rPr>
      </w:pPr>
      <w:r w:rsidRPr="000C57FE">
        <w:rPr>
          <w:spacing w:val="-6"/>
          <w:sz w:val="26"/>
          <w:szCs w:val="26"/>
        </w:rPr>
        <w:t>4. Sơ đồ lắp đặt động cơ điện trong hệ thống điện</w:t>
      </w:r>
      <w:r w:rsidRPr="000C57FE">
        <w:rPr>
          <w:i/>
          <w:spacing w:val="-6"/>
          <w:sz w:val="26"/>
          <w:szCs w:val="26"/>
        </w:rPr>
        <w:t xml:space="preserve"> </w:t>
      </w:r>
      <w:r w:rsidRPr="000C57FE">
        <w:rPr>
          <w:i/>
          <w:spacing w:val="-6"/>
          <w:sz w:val="26"/>
          <w:szCs w:val="26"/>
        </w:rPr>
        <w:tab/>
      </w:r>
      <w:r w:rsidRPr="000C57FE">
        <w:rPr>
          <w:i/>
          <w:spacing w:val="-6"/>
          <w:sz w:val="26"/>
          <w:szCs w:val="26"/>
        </w:rPr>
        <w:tab/>
      </w:r>
      <w:r w:rsidRPr="000C57FE">
        <w:rPr>
          <w:i/>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Chương 4: </w:t>
      </w:r>
      <w:r w:rsidRPr="000C57FE">
        <w:rPr>
          <w:b/>
          <w:spacing w:val="-6"/>
          <w:sz w:val="26"/>
          <w:szCs w:val="26"/>
        </w:rPr>
        <w:t xml:space="preserve"> Máy biến áp</w:t>
      </w:r>
      <w:r w:rsidRPr="00FC7BB0">
        <w:rPr>
          <w:b/>
          <w:spacing w:val="-6"/>
          <w:sz w:val="26"/>
          <w:szCs w:val="26"/>
        </w:rPr>
        <w:t xml:space="preserve">                                                                    </w:t>
      </w:r>
      <w:r w:rsidRPr="00FC7BB0">
        <w:rPr>
          <w:spacing w:val="-6"/>
          <w:sz w:val="26"/>
          <w:szCs w:val="26"/>
        </w:rPr>
        <w:t>Thời gian: 6 giờ</w:t>
      </w:r>
    </w:p>
    <w:p w:rsidR="000C57FE" w:rsidRPr="000C57FE" w:rsidRDefault="000C57FE" w:rsidP="00FC7BB0">
      <w:pPr>
        <w:spacing w:before="60" w:line="360" w:lineRule="auto"/>
        <w:jc w:val="both"/>
        <w:rPr>
          <w:i/>
          <w:spacing w:val="-6"/>
          <w:sz w:val="26"/>
          <w:szCs w:val="26"/>
        </w:rPr>
      </w:pPr>
      <w:r w:rsidRPr="000C57FE">
        <w:rPr>
          <w:i/>
          <w:spacing w:val="-6"/>
          <w:sz w:val="26"/>
          <w:szCs w:val="26"/>
        </w:rPr>
        <w:t>Mục tiêu:</w:t>
      </w:r>
    </w:p>
    <w:p w:rsidR="000C57FE" w:rsidRPr="000C57FE" w:rsidRDefault="000C57FE" w:rsidP="00FC7BB0">
      <w:pPr>
        <w:spacing w:before="60" w:line="360" w:lineRule="auto"/>
        <w:jc w:val="both"/>
        <w:rPr>
          <w:spacing w:val="-6"/>
          <w:sz w:val="26"/>
          <w:szCs w:val="26"/>
        </w:rPr>
      </w:pPr>
      <w:r w:rsidRPr="000C57FE">
        <w:rPr>
          <w:spacing w:val="-6"/>
          <w:sz w:val="26"/>
          <w:szCs w:val="26"/>
        </w:rPr>
        <w:t>- Nêu được nhiệm vụ, yêu cầu, phân loại máy biến áp.</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cấu tạo và trình bày nguyên lý làm việc của các loại máy biến áp.</w:t>
      </w:r>
    </w:p>
    <w:p w:rsidR="000C57FE" w:rsidRPr="000C57FE" w:rsidRDefault="000C57FE" w:rsidP="00FC7BB0">
      <w:pPr>
        <w:spacing w:before="60" w:line="360" w:lineRule="auto"/>
        <w:jc w:val="both"/>
        <w:rPr>
          <w:spacing w:val="-6"/>
          <w:sz w:val="26"/>
          <w:szCs w:val="26"/>
        </w:rPr>
      </w:pPr>
      <w:r w:rsidRPr="000C57FE">
        <w:rPr>
          <w:spacing w:val="-6"/>
          <w:sz w:val="26"/>
          <w:szCs w:val="26"/>
        </w:rPr>
        <w:t>- Mô tả được sơ đồ lắp đặt máy biến áp trong hệ thống điện.</w:t>
      </w:r>
    </w:p>
    <w:p w:rsidR="000C57FE" w:rsidRPr="000C57FE" w:rsidRDefault="000C57FE" w:rsidP="00FC7BB0">
      <w:pPr>
        <w:spacing w:before="60" w:line="360" w:lineRule="auto"/>
        <w:jc w:val="both"/>
        <w:rPr>
          <w:spacing w:val="-6"/>
          <w:sz w:val="26"/>
          <w:szCs w:val="26"/>
        </w:rPr>
      </w:pPr>
      <w:r w:rsidRPr="000C57FE">
        <w:rPr>
          <w:spacing w:val="-6"/>
          <w:sz w:val="26"/>
          <w:szCs w:val="26"/>
        </w:rPr>
        <w:t>- Tuân thủ các quy định, quy phạm về máy biến áp.</w:t>
      </w:r>
    </w:p>
    <w:p w:rsidR="000C57FE" w:rsidRPr="000C57FE" w:rsidRDefault="000C57FE" w:rsidP="00FC7BB0">
      <w:pPr>
        <w:spacing w:before="60" w:line="360" w:lineRule="auto"/>
        <w:jc w:val="both"/>
        <w:rPr>
          <w:i/>
          <w:spacing w:val="-6"/>
          <w:sz w:val="26"/>
          <w:szCs w:val="26"/>
        </w:rPr>
      </w:pPr>
      <w:r w:rsidRPr="000C57FE">
        <w:rPr>
          <w:i/>
          <w:spacing w:val="-6"/>
          <w:sz w:val="26"/>
          <w:szCs w:val="26"/>
        </w:rPr>
        <w:t>Nội dung:</w:t>
      </w:r>
    </w:p>
    <w:p w:rsidR="000C57FE" w:rsidRPr="000C57FE" w:rsidRDefault="000C57FE" w:rsidP="00FC7BB0">
      <w:pPr>
        <w:spacing w:before="60" w:line="360" w:lineRule="auto"/>
        <w:jc w:val="both"/>
        <w:rPr>
          <w:spacing w:val="-6"/>
          <w:sz w:val="26"/>
          <w:szCs w:val="26"/>
        </w:rPr>
      </w:pPr>
      <w:r w:rsidRPr="000C57FE">
        <w:rPr>
          <w:spacing w:val="-6"/>
          <w:sz w:val="26"/>
          <w:szCs w:val="26"/>
        </w:rPr>
        <w:lastRenderedPageBreak/>
        <w:t>1. Nhiệm vụ, yêu cầu và phân loại máy biến áp</w:t>
      </w:r>
      <w:r w:rsidRPr="000C57FE">
        <w:rPr>
          <w:i/>
          <w:spacing w:val="-6"/>
          <w:sz w:val="26"/>
          <w:szCs w:val="26"/>
          <w:lang w:eastAsia="ko-KR"/>
        </w:rPr>
        <w:t xml:space="preserve"> </w:t>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p>
    <w:p w:rsidR="000C57FE" w:rsidRPr="000C57FE" w:rsidRDefault="000C57FE" w:rsidP="00FC7BB0">
      <w:pPr>
        <w:spacing w:before="60" w:line="360" w:lineRule="auto"/>
        <w:jc w:val="both"/>
        <w:rPr>
          <w:spacing w:val="-6"/>
          <w:sz w:val="26"/>
          <w:szCs w:val="26"/>
        </w:rPr>
      </w:pPr>
      <w:r w:rsidRPr="000C57FE">
        <w:rPr>
          <w:spacing w:val="-6"/>
          <w:sz w:val="26"/>
          <w:szCs w:val="26"/>
        </w:rPr>
        <w:t>2. Cấu tạo và nguyên lý làm việc máy biến áp</w:t>
      </w:r>
      <w:r w:rsidRPr="000C57FE">
        <w:rPr>
          <w:spacing w:val="-6"/>
          <w:sz w:val="26"/>
          <w:szCs w:val="26"/>
        </w:rPr>
        <w:tab/>
      </w:r>
      <w:r w:rsidRPr="000C57FE">
        <w:rPr>
          <w:spacing w:val="-6"/>
          <w:sz w:val="26"/>
          <w:szCs w:val="26"/>
        </w:rPr>
        <w:tab/>
        <w:t xml:space="preserve"> </w:t>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3. Sơ đồ lắp đặt máy biến áp trong hệ thống điện</w:t>
      </w:r>
      <w:r w:rsidRPr="000C57FE">
        <w:rPr>
          <w:i/>
          <w:spacing w:val="-6"/>
          <w:sz w:val="26"/>
          <w:szCs w:val="26"/>
          <w:lang w:eastAsia="ko-KR"/>
        </w:rPr>
        <w:t xml:space="preserve"> </w:t>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p>
    <w:p w:rsidR="000C57FE" w:rsidRPr="000C57FE" w:rsidRDefault="000C57FE" w:rsidP="00FC7BB0">
      <w:pPr>
        <w:spacing w:before="60" w:line="360" w:lineRule="auto"/>
        <w:ind w:firstLine="720"/>
        <w:rPr>
          <w:b/>
          <w:spacing w:val="-6"/>
          <w:sz w:val="26"/>
          <w:szCs w:val="26"/>
        </w:rPr>
      </w:pPr>
      <w:r w:rsidRPr="000C57FE">
        <w:rPr>
          <w:spacing w:val="-6"/>
          <w:sz w:val="26"/>
          <w:szCs w:val="26"/>
        </w:rPr>
        <w:t xml:space="preserve">Chương 5: </w:t>
      </w:r>
      <w:r w:rsidRPr="000C57FE">
        <w:rPr>
          <w:b/>
          <w:spacing w:val="-6"/>
          <w:sz w:val="26"/>
          <w:szCs w:val="26"/>
        </w:rPr>
        <w:t xml:space="preserve"> Khí cụ điều khiển và bảo vệ trong mạch điện</w:t>
      </w:r>
      <w:r w:rsidRPr="00FC7BB0">
        <w:rPr>
          <w:b/>
          <w:spacing w:val="-6"/>
          <w:sz w:val="26"/>
          <w:szCs w:val="26"/>
        </w:rPr>
        <w:t xml:space="preserve">          </w:t>
      </w:r>
      <w:r w:rsidRPr="00FC7BB0">
        <w:rPr>
          <w:spacing w:val="-6"/>
          <w:sz w:val="26"/>
          <w:szCs w:val="26"/>
        </w:rPr>
        <w:t>Thời gian: 14 giờ</w:t>
      </w:r>
    </w:p>
    <w:p w:rsidR="000C57FE" w:rsidRPr="000C57FE" w:rsidRDefault="000C57FE" w:rsidP="00FC7BB0">
      <w:pPr>
        <w:spacing w:before="60" w:line="360" w:lineRule="auto"/>
        <w:jc w:val="both"/>
        <w:rPr>
          <w:i/>
          <w:spacing w:val="-6"/>
          <w:sz w:val="26"/>
          <w:szCs w:val="26"/>
        </w:rPr>
      </w:pPr>
      <w:r w:rsidRPr="000C57FE">
        <w:rPr>
          <w:i/>
          <w:spacing w:val="-6"/>
          <w:sz w:val="26"/>
          <w:szCs w:val="26"/>
        </w:rPr>
        <w:t>Mục tiêu:</w:t>
      </w:r>
    </w:p>
    <w:p w:rsidR="000C57FE" w:rsidRPr="000C57FE" w:rsidRDefault="000C57FE" w:rsidP="00FC7BB0">
      <w:pPr>
        <w:spacing w:before="60" w:line="360" w:lineRule="auto"/>
        <w:jc w:val="both"/>
        <w:rPr>
          <w:spacing w:val="-6"/>
          <w:sz w:val="26"/>
          <w:szCs w:val="26"/>
        </w:rPr>
      </w:pPr>
      <w:r w:rsidRPr="000C57FE">
        <w:rPr>
          <w:spacing w:val="-6"/>
          <w:sz w:val="26"/>
          <w:szCs w:val="26"/>
        </w:rPr>
        <w:t>- Nêu được nhiệm vụ, yêu cầu, phân loại các khí cụ điều khiển và bảo vệ mạch điện.</w:t>
      </w:r>
    </w:p>
    <w:p w:rsidR="000C57FE" w:rsidRPr="000C57FE" w:rsidRDefault="000C57FE" w:rsidP="00FC7BB0">
      <w:pPr>
        <w:spacing w:before="60" w:line="360" w:lineRule="auto"/>
        <w:jc w:val="both"/>
        <w:rPr>
          <w:spacing w:val="-6"/>
          <w:sz w:val="26"/>
          <w:szCs w:val="26"/>
        </w:rPr>
      </w:pPr>
      <w:r w:rsidRPr="000C57FE">
        <w:rPr>
          <w:spacing w:val="-6"/>
          <w:sz w:val="26"/>
          <w:szCs w:val="26"/>
        </w:rPr>
        <w:t>- Trình bày được công dụng và đặc tính kỹ thuật của những khí cụ điều khiển và bảo vệ trong mạch điện trong lĩnh vực sửa chữa máy nâng chuyển.</w:t>
      </w:r>
    </w:p>
    <w:p w:rsidR="000C57FE" w:rsidRPr="000C57FE" w:rsidRDefault="000C57FE" w:rsidP="00FC7BB0">
      <w:pPr>
        <w:spacing w:before="60" w:line="360" w:lineRule="auto"/>
        <w:jc w:val="both"/>
        <w:rPr>
          <w:spacing w:val="-6"/>
          <w:sz w:val="26"/>
          <w:szCs w:val="26"/>
        </w:rPr>
      </w:pPr>
      <w:r w:rsidRPr="000C57FE">
        <w:rPr>
          <w:spacing w:val="-6"/>
          <w:sz w:val="26"/>
          <w:szCs w:val="26"/>
        </w:rPr>
        <w:t>- Tuân thủ các quy định, quy phạm về khí cụ điện.</w:t>
      </w:r>
    </w:p>
    <w:p w:rsidR="000C57FE" w:rsidRPr="000C57FE" w:rsidRDefault="000C57FE" w:rsidP="00FC7BB0">
      <w:pPr>
        <w:spacing w:before="60" w:line="360" w:lineRule="auto"/>
        <w:jc w:val="both"/>
        <w:rPr>
          <w:i/>
          <w:spacing w:val="-6"/>
          <w:sz w:val="26"/>
          <w:szCs w:val="26"/>
        </w:rPr>
      </w:pPr>
      <w:r w:rsidRPr="000C57FE">
        <w:rPr>
          <w:i/>
          <w:spacing w:val="-6"/>
          <w:sz w:val="26"/>
          <w:szCs w:val="26"/>
        </w:rPr>
        <w:t>Nội dung:</w:t>
      </w:r>
    </w:p>
    <w:p w:rsidR="000C57FE" w:rsidRPr="000C57FE" w:rsidRDefault="000C57FE" w:rsidP="00FC7BB0">
      <w:pPr>
        <w:spacing w:before="60" w:line="360" w:lineRule="auto"/>
        <w:jc w:val="both"/>
        <w:rPr>
          <w:i/>
          <w:spacing w:val="-6"/>
          <w:sz w:val="26"/>
          <w:szCs w:val="26"/>
        </w:rPr>
      </w:pPr>
      <w:r w:rsidRPr="000C57FE">
        <w:rPr>
          <w:spacing w:val="-6"/>
          <w:sz w:val="26"/>
          <w:szCs w:val="26"/>
        </w:rPr>
        <w:t>1. Khí cụ điều khiển mạch điện</w:t>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1.1. Cầu dao: Công dụng, phân loại, cấu tạo, nguyên lý làm việc</w:t>
      </w:r>
    </w:p>
    <w:p w:rsidR="000C57FE" w:rsidRPr="000C57FE" w:rsidRDefault="000C57FE" w:rsidP="00FC7BB0">
      <w:pPr>
        <w:spacing w:before="60" w:line="360" w:lineRule="auto"/>
        <w:jc w:val="both"/>
        <w:rPr>
          <w:spacing w:val="-6"/>
          <w:sz w:val="26"/>
          <w:szCs w:val="26"/>
        </w:rPr>
      </w:pPr>
      <w:r w:rsidRPr="000C57FE">
        <w:rPr>
          <w:spacing w:val="-6"/>
          <w:sz w:val="26"/>
          <w:szCs w:val="26"/>
        </w:rPr>
        <w:t>1.2. Áptômát: Công dụng, phân loại, cấu tạo, nguyên lý làm việc</w:t>
      </w:r>
    </w:p>
    <w:p w:rsidR="000C57FE" w:rsidRPr="000C57FE" w:rsidRDefault="000C57FE" w:rsidP="00FC7BB0">
      <w:pPr>
        <w:spacing w:before="60" w:line="360" w:lineRule="auto"/>
        <w:jc w:val="both"/>
        <w:rPr>
          <w:spacing w:val="-6"/>
          <w:sz w:val="26"/>
          <w:szCs w:val="26"/>
        </w:rPr>
      </w:pPr>
      <w:r w:rsidRPr="000C57FE">
        <w:rPr>
          <w:spacing w:val="-6"/>
          <w:sz w:val="26"/>
          <w:szCs w:val="26"/>
        </w:rPr>
        <w:t>1.3. Công tắc điện: Công dụng, phân loại, cấu tạo, nguyên lý làm việc</w:t>
      </w:r>
    </w:p>
    <w:p w:rsidR="000C57FE" w:rsidRPr="000C57FE" w:rsidRDefault="000C57FE" w:rsidP="00FC7BB0">
      <w:pPr>
        <w:spacing w:before="60" w:line="360" w:lineRule="auto"/>
        <w:jc w:val="both"/>
        <w:rPr>
          <w:spacing w:val="-6"/>
          <w:sz w:val="26"/>
          <w:szCs w:val="26"/>
        </w:rPr>
      </w:pPr>
      <w:r w:rsidRPr="000C57FE">
        <w:rPr>
          <w:spacing w:val="-6"/>
          <w:sz w:val="26"/>
          <w:szCs w:val="26"/>
        </w:rPr>
        <w:t>1.4. Nút ấn: Công dụng, phân loại, cấu tạo, nguyên lý làm việc</w:t>
      </w:r>
    </w:p>
    <w:p w:rsidR="000C57FE" w:rsidRPr="000C57FE" w:rsidRDefault="000C57FE" w:rsidP="00FC7BB0">
      <w:pPr>
        <w:spacing w:before="60" w:line="360" w:lineRule="auto"/>
        <w:jc w:val="both"/>
        <w:rPr>
          <w:spacing w:val="-6"/>
          <w:sz w:val="26"/>
          <w:szCs w:val="26"/>
        </w:rPr>
      </w:pPr>
      <w:r w:rsidRPr="000C57FE">
        <w:rPr>
          <w:spacing w:val="-6"/>
          <w:sz w:val="26"/>
          <w:szCs w:val="26"/>
        </w:rPr>
        <w:t>1.5. Bộ khống chế: Công dụng, phân loại, cấu tạo, nguyên lý làm việc</w:t>
      </w:r>
    </w:p>
    <w:p w:rsidR="000C57FE" w:rsidRPr="000C57FE" w:rsidRDefault="000C57FE" w:rsidP="00FC7BB0">
      <w:pPr>
        <w:spacing w:before="60" w:line="360" w:lineRule="auto"/>
        <w:jc w:val="both"/>
        <w:rPr>
          <w:spacing w:val="-6"/>
          <w:sz w:val="26"/>
          <w:szCs w:val="26"/>
        </w:rPr>
      </w:pPr>
      <w:r w:rsidRPr="000C57FE">
        <w:rPr>
          <w:spacing w:val="-6"/>
          <w:sz w:val="26"/>
          <w:szCs w:val="26"/>
        </w:rPr>
        <w:t>1.6. Công tắc tơ: Công dụng, phân loại, cấu tạo, nguyên lý làm việc</w:t>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2. Khí cụ bảo vệ  mạch điện </w:t>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r w:rsidRPr="000C57FE">
        <w:rPr>
          <w:spacing w:val="-6"/>
          <w:sz w:val="26"/>
          <w:szCs w:val="26"/>
        </w:rPr>
        <w:tab/>
      </w:r>
    </w:p>
    <w:p w:rsidR="000C57FE" w:rsidRPr="000C57FE" w:rsidRDefault="000C57FE" w:rsidP="00FC7BB0">
      <w:pPr>
        <w:spacing w:before="60" w:line="360" w:lineRule="auto"/>
        <w:jc w:val="both"/>
        <w:rPr>
          <w:spacing w:val="-6"/>
          <w:sz w:val="26"/>
          <w:szCs w:val="26"/>
        </w:rPr>
      </w:pPr>
      <w:r w:rsidRPr="000C57FE">
        <w:rPr>
          <w:spacing w:val="-6"/>
          <w:sz w:val="26"/>
          <w:szCs w:val="26"/>
        </w:rPr>
        <w:t>2.1. Cầu chì</w:t>
      </w:r>
    </w:p>
    <w:p w:rsidR="000C57FE" w:rsidRPr="000C57FE" w:rsidRDefault="000C57FE" w:rsidP="00FC7BB0">
      <w:pPr>
        <w:spacing w:before="60" w:line="360" w:lineRule="auto"/>
        <w:jc w:val="both"/>
        <w:rPr>
          <w:spacing w:val="-6"/>
          <w:sz w:val="26"/>
          <w:szCs w:val="26"/>
        </w:rPr>
      </w:pPr>
      <w:r w:rsidRPr="000C57FE">
        <w:rPr>
          <w:spacing w:val="-6"/>
          <w:sz w:val="26"/>
          <w:szCs w:val="26"/>
        </w:rPr>
        <w:t>2.2. Rơ-le</w:t>
      </w:r>
    </w:p>
    <w:p w:rsidR="000C57FE" w:rsidRPr="000C57FE" w:rsidRDefault="000C57FE" w:rsidP="00FC7BB0">
      <w:pPr>
        <w:spacing w:before="60" w:line="360" w:lineRule="auto"/>
        <w:jc w:val="both"/>
        <w:rPr>
          <w:spacing w:val="-6"/>
          <w:sz w:val="26"/>
          <w:szCs w:val="26"/>
        </w:rPr>
      </w:pPr>
      <w:r w:rsidRPr="000C57FE">
        <w:rPr>
          <w:spacing w:val="-6"/>
          <w:sz w:val="26"/>
          <w:szCs w:val="26"/>
        </w:rPr>
        <w:t>2.3 Hộp đấu dây</w:t>
      </w:r>
    </w:p>
    <w:p w:rsidR="000C57FE" w:rsidRPr="000C57FE" w:rsidRDefault="000C57FE" w:rsidP="00FC7BB0">
      <w:pPr>
        <w:spacing w:before="60" w:line="360" w:lineRule="auto"/>
        <w:jc w:val="both"/>
        <w:rPr>
          <w:spacing w:val="-6"/>
          <w:sz w:val="26"/>
          <w:szCs w:val="26"/>
        </w:rPr>
      </w:pPr>
      <w:r w:rsidRPr="000C57FE">
        <w:rPr>
          <w:spacing w:val="-6"/>
          <w:sz w:val="26"/>
          <w:szCs w:val="26"/>
        </w:rPr>
        <w:t>3. Mạch điện điều khiển máy phát điện</w:t>
      </w:r>
      <w:r w:rsidRPr="000C57FE">
        <w:rPr>
          <w:i/>
          <w:spacing w:val="-6"/>
          <w:sz w:val="26"/>
          <w:szCs w:val="26"/>
          <w:lang w:eastAsia="ko-KR"/>
        </w:rPr>
        <w:t xml:space="preserve"> </w:t>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p>
    <w:p w:rsidR="000C57FE" w:rsidRPr="000C57FE" w:rsidRDefault="000C57FE" w:rsidP="00FC7BB0">
      <w:pPr>
        <w:spacing w:before="60" w:line="360" w:lineRule="auto"/>
        <w:jc w:val="both"/>
        <w:rPr>
          <w:spacing w:val="-6"/>
          <w:sz w:val="26"/>
          <w:szCs w:val="26"/>
        </w:rPr>
      </w:pPr>
      <w:r w:rsidRPr="000C57FE">
        <w:rPr>
          <w:spacing w:val="-6"/>
          <w:sz w:val="26"/>
          <w:szCs w:val="26"/>
        </w:rPr>
        <w:t>4. Mạch điện điều khiển động cơ điện</w:t>
      </w:r>
      <w:r w:rsidRPr="000C57FE">
        <w:rPr>
          <w:i/>
          <w:spacing w:val="-6"/>
          <w:sz w:val="26"/>
          <w:szCs w:val="26"/>
          <w:lang w:eastAsia="ko-KR"/>
        </w:rPr>
        <w:t xml:space="preserve"> </w:t>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r w:rsidRPr="000C57FE">
        <w:rPr>
          <w:i/>
          <w:spacing w:val="-6"/>
          <w:sz w:val="26"/>
          <w:szCs w:val="26"/>
          <w:lang w:eastAsia="ko-KR"/>
        </w:rPr>
        <w:tab/>
      </w:r>
    </w:p>
    <w:p w:rsidR="000C57FE" w:rsidRPr="000C57FE" w:rsidRDefault="000C57FE" w:rsidP="00FC7BB0">
      <w:pPr>
        <w:spacing w:before="60" w:line="360" w:lineRule="auto"/>
        <w:jc w:val="both"/>
        <w:rPr>
          <w:spacing w:val="-6"/>
          <w:sz w:val="26"/>
          <w:szCs w:val="26"/>
        </w:rPr>
      </w:pPr>
      <w:r w:rsidRPr="000C57FE">
        <w:rPr>
          <w:b/>
          <w:bCs/>
          <w:spacing w:val="-6"/>
          <w:sz w:val="26"/>
          <w:szCs w:val="26"/>
        </w:rPr>
        <w:t>IV. ĐIỀU KIỆN THỰC HIỆN CHƯƠNG TRÌNH:</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 Dụng cụ và trang thiết bị: </w:t>
      </w:r>
    </w:p>
    <w:p w:rsidR="000C57FE" w:rsidRPr="000C57FE" w:rsidRDefault="000C57FE" w:rsidP="00FC7BB0">
      <w:pPr>
        <w:spacing w:before="60" w:line="360" w:lineRule="auto"/>
        <w:ind w:left="600"/>
        <w:jc w:val="both"/>
        <w:rPr>
          <w:color w:val="000000"/>
          <w:spacing w:val="-6"/>
          <w:sz w:val="26"/>
          <w:szCs w:val="26"/>
          <w:lang w:eastAsia="ko-KR"/>
        </w:rPr>
      </w:pPr>
      <w:r w:rsidRPr="000C57FE">
        <w:rPr>
          <w:color w:val="000000"/>
          <w:spacing w:val="-6"/>
          <w:sz w:val="26"/>
          <w:szCs w:val="26"/>
          <w:lang w:eastAsia="ko-KR"/>
        </w:rPr>
        <w:t>+ Máy chiếu, máy vi tính.</w:t>
      </w:r>
    </w:p>
    <w:p w:rsidR="000C57FE" w:rsidRPr="000C57FE" w:rsidRDefault="000C57FE" w:rsidP="00FC7BB0">
      <w:pPr>
        <w:spacing w:before="60" w:line="360" w:lineRule="auto"/>
        <w:ind w:left="600"/>
        <w:jc w:val="both"/>
        <w:rPr>
          <w:color w:val="000000"/>
          <w:spacing w:val="-6"/>
          <w:sz w:val="26"/>
          <w:szCs w:val="26"/>
          <w:lang w:eastAsia="ko-KR"/>
        </w:rPr>
      </w:pPr>
      <w:r w:rsidRPr="000C57FE">
        <w:rPr>
          <w:color w:val="000000"/>
          <w:spacing w:val="-6"/>
          <w:sz w:val="26"/>
          <w:szCs w:val="26"/>
          <w:lang w:eastAsia="ko-KR"/>
        </w:rPr>
        <w:t xml:space="preserve">+ </w:t>
      </w:r>
      <w:r w:rsidRPr="00FC7BB0">
        <w:rPr>
          <w:color w:val="000000"/>
          <w:spacing w:val="-6"/>
          <w:sz w:val="26"/>
          <w:szCs w:val="26"/>
          <w:lang w:eastAsia="ko-KR"/>
        </w:rPr>
        <w:t>Bảng phấn</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 Học liệu: </w:t>
      </w:r>
    </w:p>
    <w:p w:rsidR="000C57FE" w:rsidRPr="000C57FE" w:rsidRDefault="000C57FE" w:rsidP="00FC7BB0">
      <w:pPr>
        <w:spacing w:before="60" w:line="360" w:lineRule="auto"/>
        <w:ind w:left="600"/>
        <w:jc w:val="both"/>
        <w:rPr>
          <w:color w:val="000000"/>
          <w:spacing w:val="-6"/>
          <w:sz w:val="26"/>
          <w:szCs w:val="26"/>
          <w:lang w:eastAsia="ko-KR"/>
        </w:rPr>
      </w:pPr>
      <w:r w:rsidRPr="000C57FE">
        <w:rPr>
          <w:color w:val="000000"/>
          <w:spacing w:val="-6"/>
          <w:sz w:val="26"/>
          <w:szCs w:val="26"/>
          <w:lang w:eastAsia="ko-KR"/>
        </w:rPr>
        <w:t>+ Tài liệu hướng dẫn môn học Điện kỹ thuật.</w:t>
      </w:r>
    </w:p>
    <w:p w:rsidR="000C57FE" w:rsidRPr="000C57FE" w:rsidRDefault="000C57FE" w:rsidP="00FC7BB0">
      <w:pPr>
        <w:spacing w:before="60" w:line="360" w:lineRule="auto"/>
        <w:ind w:left="600"/>
        <w:jc w:val="both"/>
        <w:rPr>
          <w:color w:val="000000"/>
          <w:spacing w:val="-6"/>
          <w:sz w:val="26"/>
          <w:szCs w:val="26"/>
          <w:lang w:eastAsia="ko-KR"/>
        </w:rPr>
      </w:pPr>
      <w:r w:rsidRPr="000C57FE">
        <w:rPr>
          <w:color w:val="000000"/>
          <w:spacing w:val="-6"/>
          <w:sz w:val="26"/>
          <w:szCs w:val="26"/>
          <w:lang w:eastAsia="ko-KR"/>
        </w:rPr>
        <w:lastRenderedPageBreak/>
        <w:t xml:space="preserve">+ Tài liệu hướng dẫn bài học và bài tập thí nghiệm Điện kỹ thuật: </w:t>
      </w:r>
    </w:p>
    <w:p w:rsidR="000C57FE" w:rsidRPr="000C57FE" w:rsidRDefault="000C57FE" w:rsidP="00FC7BB0">
      <w:pPr>
        <w:spacing w:line="360" w:lineRule="auto"/>
        <w:ind w:firstLine="600"/>
        <w:rPr>
          <w:bCs/>
          <w:color w:val="666666"/>
          <w:sz w:val="26"/>
          <w:szCs w:val="26"/>
        </w:rPr>
      </w:pPr>
      <w:r w:rsidRPr="000C57FE">
        <w:rPr>
          <w:sz w:val="26"/>
          <w:szCs w:val="26"/>
        </w:rPr>
        <w:t>. Lê Thành Bắc - Giáo trình kỹ thuật điện - NXB KH&amp;KT-2010.</w:t>
      </w:r>
    </w:p>
    <w:p w:rsidR="000C57FE" w:rsidRPr="000C57FE" w:rsidRDefault="000C57FE" w:rsidP="00FC7BB0">
      <w:pPr>
        <w:spacing w:before="60" w:line="360" w:lineRule="auto"/>
        <w:ind w:firstLine="600"/>
        <w:jc w:val="both"/>
        <w:rPr>
          <w:bCs/>
          <w:spacing w:val="-6"/>
          <w:sz w:val="26"/>
          <w:szCs w:val="26"/>
        </w:rPr>
      </w:pPr>
      <w:r w:rsidRPr="000C57FE">
        <w:rPr>
          <w:bCs/>
          <w:spacing w:val="-6"/>
          <w:sz w:val="26"/>
          <w:szCs w:val="26"/>
        </w:rPr>
        <w:t>. Đặng Văn Đào - Giáo trình Điện Kỹ thuật - NXB GD-2002.</w:t>
      </w:r>
    </w:p>
    <w:p w:rsidR="000C57FE" w:rsidRPr="000C57FE" w:rsidRDefault="000C57FE" w:rsidP="00FC7BB0">
      <w:pPr>
        <w:spacing w:before="60" w:line="360" w:lineRule="auto"/>
        <w:ind w:firstLine="600"/>
        <w:jc w:val="both"/>
        <w:rPr>
          <w:bCs/>
          <w:spacing w:val="-16"/>
          <w:sz w:val="26"/>
          <w:szCs w:val="26"/>
        </w:rPr>
      </w:pPr>
      <w:r w:rsidRPr="000C57FE">
        <w:rPr>
          <w:bCs/>
          <w:spacing w:val="-16"/>
          <w:sz w:val="26"/>
          <w:szCs w:val="26"/>
        </w:rPr>
        <w:t>. Hồ Xuân Thanh, Phạm Xuân Hổ - Giáo trình Khí cụ điện, NXB ĐHQG TPHCM - 2003.</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 Nguồn lực khác: </w:t>
      </w:r>
    </w:p>
    <w:p w:rsidR="000C57FE" w:rsidRPr="000C57FE" w:rsidRDefault="000C57FE" w:rsidP="00FC7BB0">
      <w:pPr>
        <w:spacing w:before="60" w:line="360" w:lineRule="auto"/>
        <w:ind w:left="600"/>
        <w:jc w:val="both"/>
        <w:rPr>
          <w:color w:val="000000"/>
          <w:spacing w:val="-6"/>
          <w:sz w:val="26"/>
          <w:szCs w:val="26"/>
          <w:lang w:eastAsia="ko-KR"/>
        </w:rPr>
      </w:pPr>
      <w:r w:rsidRPr="000C57FE">
        <w:rPr>
          <w:color w:val="000000"/>
          <w:spacing w:val="-6"/>
          <w:sz w:val="26"/>
          <w:szCs w:val="26"/>
          <w:lang w:eastAsia="ko-KR"/>
        </w:rPr>
        <w:t>+ Phòng học bộ môn Điện kỹ thuật đủ điều kiện thực hành.</w:t>
      </w:r>
    </w:p>
    <w:p w:rsidR="000C57FE" w:rsidRPr="000C57FE" w:rsidRDefault="000C57FE" w:rsidP="00FC7BB0">
      <w:pPr>
        <w:spacing w:before="60" w:line="360" w:lineRule="auto"/>
        <w:jc w:val="both"/>
        <w:rPr>
          <w:bCs/>
          <w:spacing w:val="-6"/>
          <w:sz w:val="26"/>
          <w:szCs w:val="26"/>
        </w:rPr>
      </w:pPr>
      <w:r w:rsidRPr="000C57FE">
        <w:rPr>
          <w:b/>
          <w:bCs/>
          <w:spacing w:val="-6"/>
          <w:sz w:val="26"/>
          <w:szCs w:val="26"/>
        </w:rPr>
        <w:t>V. PHƯƠNG PHÁP VÀ NỘI DUNG ĐÁNH GIÁ:</w:t>
      </w:r>
    </w:p>
    <w:p w:rsidR="000C57FE" w:rsidRPr="000C57FE" w:rsidRDefault="000C57FE" w:rsidP="00FC7BB0">
      <w:pPr>
        <w:spacing w:before="60" w:line="360" w:lineRule="auto"/>
        <w:ind w:left="462" w:hanging="438"/>
        <w:jc w:val="both"/>
        <w:rPr>
          <w:bCs/>
          <w:spacing w:val="-6"/>
          <w:sz w:val="26"/>
          <w:szCs w:val="26"/>
        </w:rPr>
      </w:pPr>
      <w:r w:rsidRPr="000C57FE">
        <w:rPr>
          <w:bCs/>
          <w:i/>
          <w:spacing w:val="-6"/>
          <w:sz w:val="26"/>
          <w:szCs w:val="26"/>
        </w:rPr>
        <w:t>1. Phương pháp kiểm tra, đánh giá khi thực hiện:</w:t>
      </w:r>
      <w:r w:rsidRPr="000C57FE">
        <w:rPr>
          <w:bCs/>
          <w:spacing w:val="-6"/>
          <w:sz w:val="26"/>
          <w:szCs w:val="26"/>
        </w:rPr>
        <w:t xml:space="preserve"> </w:t>
      </w:r>
    </w:p>
    <w:p w:rsidR="000C57FE" w:rsidRPr="000C57FE" w:rsidRDefault="000C57FE" w:rsidP="00FC7BB0">
      <w:pPr>
        <w:spacing w:before="60" w:line="360" w:lineRule="auto"/>
        <w:ind w:left="24" w:firstLine="438"/>
        <w:jc w:val="both"/>
        <w:rPr>
          <w:spacing w:val="-6"/>
          <w:sz w:val="26"/>
          <w:szCs w:val="26"/>
        </w:rPr>
      </w:pPr>
      <w:r w:rsidRPr="000C57FE">
        <w:rPr>
          <w:spacing w:val="-6"/>
          <w:sz w:val="26"/>
          <w:szCs w:val="26"/>
        </w:rPr>
        <w:t>Được đánh giá qua bài viết, kiểm tra, vấn đáp hoặc trắc nghiệm trong quá trình thực hiện các bài học có trong môn học về kiến thức, kỹ năng và thái độ.</w:t>
      </w:r>
    </w:p>
    <w:p w:rsidR="000C57FE" w:rsidRPr="000C57FE" w:rsidRDefault="000C57FE" w:rsidP="00FC7BB0">
      <w:pPr>
        <w:spacing w:before="60" w:line="360" w:lineRule="auto"/>
        <w:ind w:left="462" w:hanging="438"/>
        <w:jc w:val="both"/>
        <w:rPr>
          <w:i/>
          <w:spacing w:val="-6"/>
          <w:sz w:val="26"/>
          <w:szCs w:val="26"/>
        </w:rPr>
      </w:pPr>
      <w:r w:rsidRPr="000C57FE">
        <w:rPr>
          <w:bCs/>
          <w:i/>
          <w:spacing w:val="-6"/>
          <w:sz w:val="26"/>
          <w:szCs w:val="26"/>
        </w:rPr>
        <w:t xml:space="preserve">2. Nội dung kiểm tra, đánh giá khi thực hiện: </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 Về kiến thức: </w:t>
      </w:r>
    </w:p>
    <w:p w:rsidR="000C57FE" w:rsidRPr="000C57FE" w:rsidRDefault="000C57FE" w:rsidP="00FC7BB0">
      <w:pPr>
        <w:spacing w:before="60" w:line="360" w:lineRule="auto"/>
        <w:ind w:left="500"/>
        <w:jc w:val="both"/>
        <w:rPr>
          <w:spacing w:val="-6"/>
          <w:sz w:val="26"/>
          <w:szCs w:val="26"/>
        </w:rPr>
      </w:pPr>
      <w:r w:rsidRPr="000C57FE">
        <w:rPr>
          <w:spacing w:val="-6"/>
          <w:sz w:val="26"/>
          <w:szCs w:val="26"/>
        </w:rPr>
        <w:t>+ Các kiến thức cơ bản về mạch điện.</w:t>
      </w:r>
    </w:p>
    <w:p w:rsidR="000C57FE" w:rsidRPr="000C57FE" w:rsidRDefault="000C57FE" w:rsidP="00FC7BB0">
      <w:pPr>
        <w:spacing w:before="60" w:line="360" w:lineRule="auto"/>
        <w:ind w:left="500"/>
        <w:jc w:val="both"/>
        <w:rPr>
          <w:spacing w:val="-6"/>
          <w:sz w:val="26"/>
          <w:szCs w:val="26"/>
          <w:lang w:eastAsia="ko-KR"/>
        </w:rPr>
      </w:pPr>
      <w:r w:rsidRPr="000C57FE">
        <w:rPr>
          <w:spacing w:val="-6"/>
          <w:sz w:val="26"/>
          <w:szCs w:val="26"/>
          <w:lang w:eastAsia="ko-KR"/>
        </w:rPr>
        <w:t>+ Yêu cầu, nhiệm vụ, cấu tạo và nguyên lý hoạt động của các loại máy điện dùng trong phạm vi nghề sửa chữa máy nâng chuyển.</w:t>
      </w:r>
    </w:p>
    <w:p w:rsidR="000C57FE" w:rsidRPr="000C57FE" w:rsidRDefault="000C57FE" w:rsidP="00FC7BB0">
      <w:pPr>
        <w:spacing w:before="60" w:line="360" w:lineRule="auto"/>
        <w:ind w:left="500"/>
        <w:jc w:val="both"/>
        <w:rPr>
          <w:spacing w:val="-6"/>
          <w:sz w:val="26"/>
          <w:szCs w:val="26"/>
        </w:rPr>
      </w:pPr>
      <w:r w:rsidRPr="000C57FE">
        <w:rPr>
          <w:spacing w:val="-6"/>
          <w:sz w:val="26"/>
          <w:szCs w:val="26"/>
        </w:rPr>
        <w:t>+ Công dụng và phân loại các loại khí cụ điện.</w:t>
      </w:r>
    </w:p>
    <w:p w:rsidR="000C57FE" w:rsidRPr="000C57FE" w:rsidRDefault="000C57FE" w:rsidP="00FC7BB0">
      <w:pPr>
        <w:spacing w:before="60" w:line="360" w:lineRule="auto"/>
        <w:jc w:val="both"/>
        <w:rPr>
          <w:spacing w:val="-6"/>
          <w:sz w:val="26"/>
          <w:szCs w:val="26"/>
          <w:lang w:val="es-ES_tradnl"/>
        </w:rPr>
      </w:pPr>
      <w:r w:rsidRPr="000C57FE">
        <w:rPr>
          <w:spacing w:val="-6"/>
          <w:sz w:val="26"/>
          <w:szCs w:val="26"/>
        </w:rPr>
        <w:t xml:space="preserve">- Về kỹ năng: </w:t>
      </w:r>
    </w:p>
    <w:p w:rsidR="000C57FE" w:rsidRPr="000C57FE" w:rsidRDefault="000C57FE" w:rsidP="00FC7BB0">
      <w:pPr>
        <w:spacing w:before="60" w:line="360" w:lineRule="auto"/>
        <w:ind w:left="500"/>
        <w:jc w:val="both"/>
        <w:rPr>
          <w:spacing w:val="-6"/>
          <w:sz w:val="26"/>
          <w:szCs w:val="26"/>
        </w:rPr>
      </w:pPr>
      <w:r w:rsidRPr="000C57FE">
        <w:rPr>
          <w:spacing w:val="-6"/>
          <w:sz w:val="26"/>
          <w:szCs w:val="26"/>
        </w:rPr>
        <w:t xml:space="preserve">+ Vẽ được sơ đồ dấu dây, sơ đồ lắp đặt các mạch điện cơ bản trong phạm vi nghề </w:t>
      </w:r>
      <w:r w:rsidRPr="000C57FE">
        <w:rPr>
          <w:spacing w:val="-6"/>
          <w:sz w:val="26"/>
          <w:szCs w:val="26"/>
          <w:lang w:eastAsia="ko-KR"/>
        </w:rPr>
        <w:t>sửa chữa máy nâng chuyển.</w:t>
      </w:r>
      <w:r w:rsidRPr="000C57FE">
        <w:rPr>
          <w:spacing w:val="-6"/>
          <w:sz w:val="26"/>
          <w:szCs w:val="26"/>
        </w:rPr>
        <w:t xml:space="preserve"> </w:t>
      </w:r>
    </w:p>
    <w:p w:rsidR="000C57FE" w:rsidRPr="000C57FE" w:rsidRDefault="000C57FE" w:rsidP="00FC7BB0">
      <w:pPr>
        <w:spacing w:before="60" w:line="360" w:lineRule="auto"/>
        <w:jc w:val="both"/>
        <w:rPr>
          <w:spacing w:val="-6"/>
          <w:sz w:val="26"/>
          <w:szCs w:val="26"/>
        </w:rPr>
      </w:pPr>
      <w:r w:rsidRPr="000C57FE">
        <w:rPr>
          <w:spacing w:val="-6"/>
          <w:sz w:val="26"/>
          <w:szCs w:val="26"/>
        </w:rPr>
        <w:t xml:space="preserve">- Về thái độ: </w:t>
      </w:r>
    </w:p>
    <w:p w:rsidR="000C57FE" w:rsidRPr="000C57FE" w:rsidRDefault="000C57FE" w:rsidP="00FC7BB0">
      <w:pPr>
        <w:numPr>
          <w:ilvl w:val="0"/>
          <w:numId w:val="1"/>
        </w:numPr>
        <w:tabs>
          <w:tab w:val="clear" w:pos="6570"/>
          <w:tab w:val="num" w:pos="2160"/>
        </w:tabs>
        <w:spacing w:before="60" w:line="360" w:lineRule="auto"/>
        <w:ind w:left="700" w:hanging="200"/>
        <w:jc w:val="both"/>
        <w:rPr>
          <w:spacing w:val="-6"/>
          <w:sz w:val="26"/>
          <w:szCs w:val="26"/>
          <w:lang w:eastAsia="ko-KR"/>
        </w:rPr>
      </w:pPr>
      <w:r w:rsidRPr="000C57FE">
        <w:rPr>
          <w:spacing w:val="-6"/>
          <w:sz w:val="26"/>
          <w:szCs w:val="26"/>
          <w:lang w:eastAsia="ko-KR"/>
        </w:rPr>
        <w:t>Chấp hành nghiêm túc các quy định về giờ học và làm đầy đủ các bài tập về nhà.</w:t>
      </w:r>
    </w:p>
    <w:p w:rsidR="000C57FE" w:rsidRPr="000C57FE" w:rsidRDefault="000C57FE" w:rsidP="00FC7BB0">
      <w:pPr>
        <w:spacing w:before="60" w:line="360" w:lineRule="auto"/>
        <w:jc w:val="both"/>
        <w:rPr>
          <w:bCs/>
          <w:spacing w:val="-6"/>
          <w:sz w:val="26"/>
          <w:szCs w:val="26"/>
        </w:rPr>
      </w:pPr>
      <w:r w:rsidRPr="000C57FE">
        <w:rPr>
          <w:b/>
          <w:bCs/>
          <w:spacing w:val="-6"/>
          <w:sz w:val="26"/>
          <w:szCs w:val="26"/>
        </w:rPr>
        <w:t>VI. HƯỚNG DẪN SỬ DỤNG CHƯƠNG TRÌNH:</w:t>
      </w:r>
    </w:p>
    <w:p w:rsidR="000C57FE" w:rsidRPr="000C57FE" w:rsidRDefault="000C57FE" w:rsidP="00FC7BB0">
      <w:pPr>
        <w:spacing w:before="60" w:line="360" w:lineRule="auto"/>
        <w:jc w:val="both"/>
        <w:rPr>
          <w:bCs/>
          <w:spacing w:val="-6"/>
          <w:sz w:val="26"/>
          <w:szCs w:val="26"/>
        </w:rPr>
      </w:pPr>
      <w:r w:rsidRPr="000C57FE">
        <w:rPr>
          <w:bCs/>
          <w:spacing w:val="-6"/>
          <w:sz w:val="26"/>
          <w:szCs w:val="26"/>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C57FE" w:rsidRPr="000C57FE" w:rsidRDefault="000C57FE" w:rsidP="00FC7BB0">
      <w:pPr>
        <w:spacing w:before="60" w:line="360" w:lineRule="auto"/>
        <w:jc w:val="both"/>
        <w:rPr>
          <w:bCs/>
          <w:spacing w:val="-6"/>
          <w:sz w:val="26"/>
          <w:szCs w:val="26"/>
        </w:rPr>
      </w:pPr>
      <w:r w:rsidRPr="000C57FE">
        <w:rPr>
          <w:bCs/>
          <w:i/>
          <w:spacing w:val="-6"/>
          <w:sz w:val="26"/>
          <w:szCs w:val="26"/>
        </w:rPr>
        <w:t>1. Phạm vi áp dụng chương trình:</w:t>
      </w:r>
    </w:p>
    <w:p w:rsidR="000C57FE" w:rsidRPr="000C57FE" w:rsidRDefault="000C57FE" w:rsidP="00FC7BB0">
      <w:pPr>
        <w:spacing w:before="60" w:line="360" w:lineRule="auto"/>
        <w:ind w:firstLine="720"/>
        <w:jc w:val="both"/>
        <w:rPr>
          <w:bCs/>
          <w:spacing w:val="-6"/>
          <w:sz w:val="26"/>
          <w:szCs w:val="26"/>
        </w:rPr>
      </w:pPr>
      <w:r w:rsidRPr="000C57FE">
        <w:rPr>
          <w:spacing w:val="-6"/>
          <w:sz w:val="26"/>
          <w:szCs w:val="26"/>
        </w:rPr>
        <w:t xml:space="preserve">Chương trình môn học được sử dụng để giảng dạy cho trình độ Trung cấp nghề và Cao đẳng nghề </w:t>
      </w:r>
      <w:r w:rsidRPr="000C57FE">
        <w:rPr>
          <w:spacing w:val="-6"/>
          <w:sz w:val="26"/>
          <w:szCs w:val="26"/>
          <w:lang w:eastAsia="ko-KR"/>
        </w:rPr>
        <w:t>sửa chữa máy nâng chuyển.</w:t>
      </w:r>
    </w:p>
    <w:p w:rsidR="000C57FE" w:rsidRPr="000C57FE" w:rsidRDefault="000C57FE" w:rsidP="00FC7BB0">
      <w:pPr>
        <w:spacing w:before="60" w:line="360" w:lineRule="auto"/>
        <w:jc w:val="both"/>
        <w:rPr>
          <w:bCs/>
          <w:spacing w:val="-6"/>
          <w:sz w:val="26"/>
          <w:szCs w:val="26"/>
        </w:rPr>
      </w:pPr>
      <w:r w:rsidRPr="000C57FE">
        <w:rPr>
          <w:bCs/>
          <w:i/>
          <w:spacing w:val="-6"/>
          <w:sz w:val="26"/>
          <w:szCs w:val="26"/>
        </w:rPr>
        <w:t>2. Hướng dẫn một số điểm chính về phương pháp giảng dạy môn học:</w:t>
      </w:r>
    </w:p>
    <w:p w:rsidR="000C57FE" w:rsidRPr="000C57FE" w:rsidRDefault="000C57FE" w:rsidP="00FC7BB0">
      <w:pPr>
        <w:spacing w:before="60" w:line="360" w:lineRule="auto"/>
        <w:jc w:val="both"/>
        <w:rPr>
          <w:spacing w:val="-6"/>
          <w:sz w:val="26"/>
          <w:szCs w:val="26"/>
        </w:rPr>
      </w:pPr>
      <w:r w:rsidRPr="000C57FE">
        <w:rPr>
          <w:bCs/>
          <w:spacing w:val="-6"/>
          <w:sz w:val="26"/>
          <w:szCs w:val="26"/>
        </w:rPr>
        <w:lastRenderedPageBreak/>
        <w:t>- Sử dụng các trang thiết bị và hình ảnh để minh họa trực quan trong giờ học lý thuyết.</w:t>
      </w:r>
    </w:p>
    <w:p w:rsidR="000C57FE" w:rsidRPr="000C57FE" w:rsidRDefault="000C57FE" w:rsidP="00FC7BB0">
      <w:pPr>
        <w:spacing w:before="60" w:line="360" w:lineRule="auto"/>
        <w:jc w:val="both"/>
        <w:rPr>
          <w:bCs/>
          <w:spacing w:val="-6"/>
          <w:sz w:val="26"/>
          <w:szCs w:val="26"/>
        </w:rPr>
      </w:pPr>
      <w:r w:rsidRPr="000C57FE">
        <w:rPr>
          <w:bCs/>
          <w:spacing w:val="-6"/>
          <w:sz w:val="26"/>
          <w:szCs w:val="26"/>
        </w:rPr>
        <w:t>- Môn học không đi sâu vào kỹ năng thực hành, tuy nhiên sau mỗi bài học học sinh cần có bài tập về nhà để vận dụng kiến thức vào thực tiễn.</w:t>
      </w:r>
    </w:p>
    <w:p w:rsidR="000C57FE" w:rsidRPr="000C57FE" w:rsidRDefault="000C57FE" w:rsidP="00FC7BB0">
      <w:pPr>
        <w:spacing w:before="60" w:line="360" w:lineRule="auto"/>
        <w:jc w:val="both"/>
        <w:rPr>
          <w:bCs/>
          <w:spacing w:val="-6"/>
          <w:sz w:val="26"/>
          <w:szCs w:val="26"/>
        </w:rPr>
      </w:pPr>
      <w:r w:rsidRPr="000C57FE">
        <w:rPr>
          <w:bCs/>
          <w:spacing w:val="-6"/>
          <w:sz w:val="26"/>
          <w:szCs w:val="26"/>
        </w:rPr>
        <w:t>- Chú ý rèn luyện kỹ năng đọc bản vẽ và sơ đồ mạch điện.</w:t>
      </w:r>
    </w:p>
    <w:p w:rsidR="000C57FE" w:rsidRPr="000C57FE" w:rsidRDefault="000C57FE" w:rsidP="00FC7BB0">
      <w:pPr>
        <w:spacing w:before="60" w:line="360" w:lineRule="auto"/>
        <w:jc w:val="both"/>
        <w:rPr>
          <w:bCs/>
          <w:spacing w:val="-6"/>
          <w:sz w:val="26"/>
          <w:szCs w:val="26"/>
        </w:rPr>
      </w:pPr>
      <w:r w:rsidRPr="000C57FE">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C57FE" w:rsidRPr="000C57FE" w:rsidRDefault="000C57FE" w:rsidP="00FC7BB0">
      <w:pPr>
        <w:spacing w:before="60" w:line="360" w:lineRule="auto"/>
        <w:jc w:val="both"/>
        <w:rPr>
          <w:bCs/>
          <w:spacing w:val="-6"/>
          <w:sz w:val="26"/>
          <w:szCs w:val="26"/>
        </w:rPr>
      </w:pPr>
      <w:r w:rsidRPr="000C57FE">
        <w:rPr>
          <w:bCs/>
          <w:i/>
          <w:spacing w:val="-6"/>
          <w:sz w:val="26"/>
          <w:szCs w:val="26"/>
        </w:rPr>
        <w:t>3. Những trọng tâm chương trình cần chú ý:</w:t>
      </w:r>
    </w:p>
    <w:p w:rsidR="000C57FE" w:rsidRPr="000C57FE" w:rsidRDefault="000C57FE" w:rsidP="00FC7BB0">
      <w:pPr>
        <w:spacing w:before="60" w:line="360" w:lineRule="auto"/>
        <w:jc w:val="both"/>
        <w:rPr>
          <w:bCs/>
          <w:spacing w:val="-6"/>
          <w:sz w:val="26"/>
          <w:szCs w:val="26"/>
        </w:rPr>
      </w:pPr>
      <w:r w:rsidRPr="000C57FE">
        <w:rPr>
          <w:bCs/>
          <w:spacing w:val="-6"/>
          <w:sz w:val="26"/>
          <w:szCs w:val="26"/>
        </w:rPr>
        <w:t xml:space="preserve">Nội dung trọng tâm: </w:t>
      </w:r>
    </w:p>
    <w:p w:rsidR="000C57FE" w:rsidRPr="000C57FE" w:rsidRDefault="000C57FE" w:rsidP="00FC7BB0">
      <w:pPr>
        <w:spacing w:before="60" w:line="360" w:lineRule="auto"/>
        <w:ind w:left="500"/>
        <w:jc w:val="both"/>
        <w:rPr>
          <w:spacing w:val="-6"/>
          <w:sz w:val="26"/>
          <w:szCs w:val="26"/>
        </w:rPr>
      </w:pPr>
      <w:r w:rsidRPr="000C57FE">
        <w:rPr>
          <w:spacing w:val="-6"/>
          <w:sz w:val="26"/>
          <w:szCs w:val="26"/>
        </w:rPr>
        <w:t>+ Hệ thống kiến thức cơ bản về mạch điện.</w:t>
      </w:r>
    </w:p>
    <w:p w:rsidR="000C57FE" w:rsidRPr="000C57FE" w:rsidRDefault="000C57FE" w:rsidP="00FC7BB0">
      <w:pPr>
        <w:spacing w:before="60" w:line="360" w:lineRule="auto"/>
        <w:ind w:left="500"/>
        <w:jc w:val="both"/>
        <w:rPr>
          <w:spacing w:val="-6"/>
          <w:sz w:val="26"/>
          <w:szCs w:val="26"/>
          <w:lang w:eastAsia="ko-KR"/>
        </w:rPr>
      </w:pPr>
      <w:r w:rsidRPr="000C57FE">
        <w:rPr>
          <w:spacing w:val="-6"/>
          <w:sz w:val="26"/>
          <w:szCs w:val="26"/>
          <w:lang w:eastAsia="ko-KR"/>
        </w:rPr>
        <w:t>+ Yêu cầu, nhiệm vụ, cấu tạo và nguyên lý hoạt động của các loại máy điện dùng trong phạm vi nghề sửa chữa máy nâng chuyển.</w:t>
      </w:r>
    </w:p>
    <w:p w:rsidR="000C57FE" w:rsidRPr="000C57FE" w:rsidRDefault="000C57FE" w:rsidP="00FC7BB0">
      <w:pPr>
        <w:spacing w:before="60" w:line="360" w:lineRule="auto"/>
        <w:ind w:left="500"/>
        <w:jc w:val="both"/>
        <w:rPr>
          <w:spacing w:val="-6"/>
          <w:sz w:val="26"/>
          <w:szCs w:val="26"/>
        </w:rPr>
      </w:pPr>
      <w:r w:rsidRPr="000C57FE">
        <w:rPr>
          <w:spacing w:val="-6"/>
          <w:sz w:val="26"/>
          <w:szCs w:val="26"/>
        </w:rPr>
        <w:t>+ Công dụng và phân loại các loại khí cụ điện.</w:t>
      </w:r>
    </w:p>
    <w:p w:rsidR="000C57FE" w:rsidRPr="000C57FE" w:rsidRDefault="000C57FE" w:rsidP="00FC7BB0">
      <w:pPr>
        <w:spacing w:before="60" w:line="360" w:lineRule="auto"/>
        <w:ind w:left="500"/>
        <w:jc w:val="both"/>
        <w:rPr>
          <w:spacing w:val="-6"/>
          <w:sz w:val="26"/>
          <w:szCs w:val="26"/>
          <w:lang w:eastAsia="ko-KR"/>
        </w:rPr>
      </w:pPr>
      <w:r w:rsidRPr="000C57FE">
        <w:rPr>
          <w:spacing w:val="-6"/>
          <w:sz w:val="26"/>
          <w:szCs w:val="26"/>
        </w:rPr>
        <w:t xml:space="preserve">+ Sơ đồ dấu dây, sơ đồ lắp đặt các mạch điện cơ bản trong phạm vi nghề </w:t>
      </w:r>
      <w:r w:rsidRPr="000C57FE">
        <w:rPr>
          <w:spacing w:val="-6"/>
          <w:sz w:val="26"/>
          <w:szCs w:val="26"/>
          <w:lang w:eastAsia="ko-KR"/>
        </w:rPr>
        <w:t>sửa chữa máy nâng chuyển.</w:t>
      </w:r>
    </w:p>
    <w:p w:rsidR="000C57FE" w:rsidRPr="00FC7BB0" w:rsidRDefault="000C57FE" w:rsidP="00FC7BB0">
      <w:pPr>
        <w:spacing w:before="60" w:line="360" w:lineRule="auto"/>
        <w:jc w:val="both"/>
        <w:rPr>
          <w:bCs/>
          <w:i/>
          <w:spacing w:val="-6"/>
          <w:sz w:val="26"/>
          <w:szCs w:val="26"/>
        </w:rPr>
      </w:pPr>
      <w:r w:rsidRPr="00FC7BB0">
        <w:rPr>
          <w:bCs/>
          <w:i/>
          <w:spacing w:val="-6"/>
          <w:sz w:val="26"/>
          <w:szCs w:val="26"/>
        </w:rPr>
        <w:t>4. Tài liệu cần tham khảo:</w:t>
      </w:r>
      <w:bookmarkStart w:id="2" w:name="_GoBack"/>
      <w:bookmarkEnd w:id="2"/>
    </w:p>
    <w:p w:rsidR="000C57FE" w:rsidRPr="000C57FE" w:rsidRDefault="000C57FE" w:rsidP="000C57FE">
      <w:pPr>
        <w:spacing w:line="360" w:lineRule="auto"/>
        <w:ind w:firstLine="567"/>
        <w:jc w:val="both"/>
        <w:rPr>
          <w:spacing w:val="-6"/>
          <w:sz w:val="26"/>
          <w:szCs w:val="26"/>
        </w:rPr>
      </w:pPr>
      <w:r w:rsidRPr="000C57FE">
        <w:rPr>
          <w:spacing w:val="-6"/>
          <w:sz w:val="26"/>
          <w:szCs w:val="26"/>
        </w:rPr>
        <w:t>[</w:t>
      </w:r>
      <w:r>
        <w:rPr>
          <w:spacing w:val="-6"/>
          <w:sz w:val="26"/>
          <w:szCs w:val="26"/>
        </w:rPr>
        <w:t>1</w:t>
      </w:r>
      <w:r w:rsidRPr="000C57FE">
        <w:rPr>
          <w:spacing w:val="-6"/>
          <w:sz w:val="26"/>
          <w:szCs w:val="26"/>
        </w:rPr>
        <w:t xml:space="preserve">]. </w:t>
      </w:r>
      <w:r w:rsidRPr="000C57FE">
        <w:rPr>
          <w:spacing w:val="-6"/>
          <w:sz w:val="26"/>
          <w:szCs w:val="26"/>
        </w:rPr>
        <w:t>Đỗ Xuân Tùng, Trương Tri Ngộ, Nguyễn Văn Thanh - Trang bị điện máy xây dựng - NXB XD - Hà Nội - 1998.</w:t>
      </w:r>
    </w:p>
    <w:p w:rsidR="000C57FE" w:rsidRPr="000C57FE" w:rsidRDefault="000C57FE" w:rsidP="000C57FE">
      <w:pPr>
        <w:spacing w:line="360" w:lineRule="auto"/>
        <w:ind w:firstLine="567"/>
        <w:jc w:val="both"/>
        <w:rPr>
          <w:spacing w:val="-6"/>
          <w:sz w:val="26"/>
          <w:szCs w:val="26"/>
        </w:rPr>
      </w:pPr>
      <w:r w:rsidRPr="000C57FE">
        <w:rPr>
          <w:spacing w:val="-6"/>
          <w:sz w:val="26"/>
          <w:szCs w:val="26"/>
        </w:rPr>
        <w:t>[</w:t>
      </w:r>
      <w:r>
        <w:rPr>
          <w:spacing w:val="-6"/>
          <w:sz w:val="26"/>
          <w:szCs w:val="26"/>
        </w:rPr>
        <w:t>2</w:t>
      </w:r>
      <w:r w:rsidRPr="000C57FE">
        <w:rPr>
          <w:spacing w:val="-6"/>
          <w:sz w:val="26"/>
          <w:szCs w:val="26"/>
        </w:rPr>
        <w:t xml:space="preserve">]. </w:t>
      </w:r>
      <w:r w:rsidRPr="000C57FE">
        <w:rPr>
          <w:spacing w:val="-6"/>
          <w:sz w:val="26"/>
          <w:szCs w:val="26"/>
        </w:rPr>
        <w:t>Lê Thành Bắc - Giáo trình kỹ thuật điện - NXB KH&amp;KT-2010.</w:t>
      </w:r>
    </w:p>
    <w:p w:rsidR="000C57FE" w:rsidRPr="000C57FE" w:rsidRDefault="000C57FE" w:rsidP="000C57FE">
      <w:pPr>
        <w:spacing w:line="360" w:lineRule="auto"/>
        <w:ind w:firstLine="567"/>
        <w:jc w:val="both"/>
        <w:rPr>
          <w:spacing w:val="-6"/>
          <w:sz w:val="26"/>
          <w:szCs w:val="26"/>
        </w:rPr>
      </w:pPr>
      <w:r w:rsidRPr="000C57FE">
        <w:rPr>
          <w:spacing w:val="-6"/>
          <w:sz w:val="26"/>
          <w:szCs w:val="26"/>
        </w:rPr>
        <w:t>[</w:t>
      </w:r>
      <w:r>
        <w:rPr>
          <w:spacing w:val="-6"/>
          <w:sz w:val="26"/>
          <w:szCs w:val="26"/>
        </w:rPr>
        <w:t>3</w:t>
      </w:r>
      <w:r w:rsidRPr="000C57FE">
        <w:rPr>
          <w:spacing w:val="-6"/>
          <w:sz w:val="26"/>
          <w:szCs w:val="26"/>
        </w:rPr>
        <w:t xml:space="preserve">]. </w:t>
      </w:r>
      <w:r w:rsidRPr="000C57FE">
        <w:rPr>
          <w:spacing w:val="-6"/>
          <w:sz w:val="26"/>
          <w:szCs w:val="26"/>
        </w:rPr>
        <w:t>Đặng Văn Đào - Giáo trình Điện Kỹ thuật - NXB GD-2002.- Hồ Xuân Thanh, Phạm Xuân Hổ - Giáo trình Khí cụ điện, NXB ĐHQG TPHCM - 2003.</w:t>
      </w:r>
    </w:p>
    <w:p w:rsidR="000C57FE" w:rsidRPr="000C57FE" w:rsidRDefault="000C57FE" w:rsidP="000C57FE">
      <w:pPr>
        <w:spacing w:line="360" w:lineRule="auto"/>
        <w:ind w:firstLine="567"/>
        <w:jc w:val="both"/>
        <w:rPr>
          <w:spacing w:val="-6"/>
          <w:sz w:val="26"/>
          <w:szCs w:val="26"/>
        </w:rPr>
      </w:pPr>
      <w:r w:rsidRPr="000C57FE">
        <w:rPr>
          <w:spacing w:val="-6"/>
          <w:sz w:val="26"/>
          <w:szCs w:val="26"/>
        </w:rPr>
        <w:t>[</w:t>
      </w:r>
      <w:r>
        <w:rPr>
          <w:spacing w:val="-6"/>
          <w:sz w:val="26"/>
          <w:szCs w:val="26"/>
        </w:rPr>
        <w:t>4</w:t>
      </w:r>
      <w:r w:rsidRPr="000C57FE">
        <w:rPr>
          <w:spacing w:val="-6"/>
          <w:sz w:val="26"/>
          <w:szCs w:val="26"/>
        </w:rPr>
        <w:t xml:space="preserve">]. </w:t>
      </w:r>
      <w:r w:rsidRPr="000C57FE">
        <w:rPr>
          <w:spacing w:val="-6"/>
          <w:sz w:val="26"/>
          <w:szCs w:val="26"/>
        </w:rPr>
        <w:t>Nguyễn Ngọc Lân, Nguyễn văn Trọng, Nguyễn thị Quỳnh Hoa - Kỹ thuật điện NXB LĐXH - Hà Nội 2005.</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10"/>
      <w:footerReference w:type="first" r:id="rId11"/>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137" w:rsidRDefault="001C0137">
      <w:r>
        <w:separator/>
      </w:r>
    </w:p>
  </w:endnote>
  <w:endnote w:type="continuationSeparator" w:id="0">
    <w:p w:rsidR="001C0137" w:rsidRDefault="001C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C7BB0">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B2F1B16"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137" w:rsidRDefault="001C0137">
      <w:r>
        <w:separator/>
      </w:r>
    </w:p>
  </w:footnote>
  <w:footnote w:type="continuationSeparator" w:id="0">
    <w:p w:rsidR="001C0137" w:rsidRDefault="001C01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57FE"/>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0137"/>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7BB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B836E"/>
  <w15:docId w15:val="{83AA0594-8FDE-4612-AC5D-5ADAD3F2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6DBB3-A2E5-4302-85C7-C48249B9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61</cp:revision>
  <cp:lastPrinted>2019-09-24T04:41:00Z</cp:lastPrinted>
  <dcterms:created xsi:type="dcterms:W3CDTF">2019-09-05T17:09:00Z</dcterms:created>
  <dcterms:modified xsi:type="dcterms:W3CDTF">2019-12-28T06:33:00Z</dcterms:modified>
</cp:coreProperties>
</file>